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E3" w:rsidRPr="00153407" w:rsidRDefault="002E58E3">
      <w:pPr>
        <w:pStyle w:val="Title"/>
        <w:tabs>
          <w:tab w:val="left" w:pos="432"/>
          <w:tab w:val="left" w:pos="864"/>
          <w:tab w:val="left" w:pos="1296"/>
          <w:tab w:val="left" w:pos="1728"/>
          <w:tab w:val="left" w:pos="2160"/>
          <w:tab w:val="left" w:pos="2592"/>
          <w:tab w:val="left" w:pos="3024"/>
        </w:tabs>
        <w:rPr>
          <w:rFonts w:ascii="Arial" w:hAnsi="Arial" w:cs="Arial"/>
        </w:rPr>
      </w:pPr>
    </w:p>
    <w:sdt>
      <w:sdtPr>
        <w:rPr>
          <w:rStyle w:val="Style2"/>
        </w:rPr>
        <w:id w:val="1324466699"/>
        <w:lock w:val="sdtLocked"/>
        <w:placeholder>
          <w:docPart w:val="DCDDD6742F9E4478B967DFDB75A7058E"/>
        </w:placeholder>
        <w:dropDownList>
          <w:listItem w:displayText="INVITATION TO BIDS" w:value="INVITATION TO BIDS"/>
          <w:listItem w:displayText="REQUEST FOR PROPOSALS" w:value="REQUEST FOR PROPOSALS"/>
          <w:listItem w:displayText="REQUEST FOR COMPETITIVE PROPOSALS" w:value="REQUEST FOR COMPETITIVE PROPOSALS"/>
          <w:listItem w:displayText="REQUEST FOR QUALIFICATIONS " w:value="REQUEST FOR QUALIFICATIONS "/>
          <w:listItem w:displayText="INFORMAL SOLICITATION" w:value="INFORMAL SOLICITATION"/>
        </w:dropDownList>
      </w:sdtPr>
      <w:sdtEndPr>
        <w:rPr>
          <w:rStyle w:val="DefaultParagraphFont"/>
          <w:rFonts w:ascii="Times New Roman" w:hAnsi="Times New Roman" w:cs="Arial"/>
          <w:b w:val="0"/>
        </w:rPr>
      </w:sdtEndPr>
      <w:sdtContent>
        <w:p w:rsidR="0015399E" w:rsidRDefault="00FC08D1">
          <w:pPr>
            <w:tabs>
              <w:tab w:val="left" w:pos="432"/>
              <w:tab w:val="left" w:pos="864"/>
              <w:tab w:val="left" w:pos="1296"/>
              <w:tab w:val="left" w:pos="1728"/>
              <w:tab w:val="left" w:pos="2160"/>
              <w:tab w:val="left" w:pos="2592"/>
              <w:tab w:val="left" w:pos="3024"/>
            </w:tabs>
            <w:jc w:val="center"/>
            <w:rPr>
              <w:rFonts w:cs="Arial"/>
              <w:b/>
            </w:rPr>
          </w:pPr>
          <w:r>
            <w:rPr>
              <w:rStyle w:val="Style2"/>
            </w:rPr>
            <w:t>INFORMAL SOLICITATION</w:t>
          </w:r>
        </w:p>
      </w:sdtContent>
    </w:sdt>
    <w:p w:rsidR="00B57651" w:rsidRDefault="00B57651">
      <w:pPr>
        <w:tabs>
          <w:tab w:val="left" w:pos="432"/>
          <w:tab w:val="left" w:pos="864"/>
          <w:tab w:val="left" w:pos="1296"/>
          <w:tab w:val="left" w:pos="1728"/>
          <w:tab w:val="left" w:pos="2160"/>
          <w:tab w:val="left" w:pos="2592"/>
          <w:tab w:val="left" w:pos="3024"/>
        </w:tabs>
        <w:jc w:val="center"/>
        <w:rPr>
          <w:rFonts w:ascii="Arial" w:hAnsi="Arial" w:cs="Arial"/>
        </w:rPr>
      </w:pPr>
    </w:p>
    <w:p w:rsidR="0015399E" w:rsidRPr="00B57651" w:rsidRDefault="00FC08D1">
      <w:pPr>
        <w:tabs>
          <w:tab w:val="left" w:pos="432"/>
          <w:tab w:val="left" w:pos="864"/>
          <w:tab w:val="left" w:pos="1296"/>
          <w:tab w:val="left" w:pos="1728"/>
          <w:tab w:val="left" w:pos="2160"/>
          <w:tab w:val="left" w:pos="2592"/>
          <w:tab w:val="left" w:pos="3024"/>
        </w:tabs>
        <w:jc w:val="center"/>
        <w:rPr>
          <w:rFonts w:ascii="Arial" w:hAnsi="Arial" w:cs="Arial"/>
          <w:b/>
        </w:rPr>
      </w:pPr>
      <w:r>
        <w:rPr>
          <w:rFonts w:ascii="Arial" w:hAnsi="Arial" w:cs="Arial"/>
          <w:b/>
        </w:rPr>
        <w:t>Policy Marketing Consultant</w:t>
      </w:r>
    </w:p>
    <w:p w:rsidR="002E58E3" w:rsidRPr="00B57651" w:rsidRDefault="00B57651">
      <w:pPr>
        <w:tabs>
          <w:tab w:val="left" w:pos="432"/>
          <w:tab w:val="left" w:pos="864"/>
          <w:tab w:val="left" w:pos="1296"/>
          <w:tab w:val="left" w:pos="1728"/>
          <w:tab w:val="left" w:pos="2160"/>
          <w:tab w:val="left" w:pos="2592"/>
          <w:tab w:val="left" w:pos="3024"/>
        </w:tabs>
        <w:jc w:val="center"/>
        <w:rPr>
          <w:rFonts w:ascii="Arial" w:hAnsi="Arial" w:cs="Arial"/>
          <w:b/>
          <w:sz w:val="22"/>
        </w:rPr>
      </w:pPr>
      <w:r>
        <w:rPr>
          <w:rFonts w:ascii="Arial" w:hAnsi="Arial" w:cs="Arial"/>
          <w:b/>
          <w:sz w:val="22"/>
        </w:rPr>
        <w:t xml:space="preserve">   </w:t>
      </w:r>
      <w:r w:rsidR="0015399E" w:rsidRPr="00B57651">
        <w:rPr>
          <w:rFonts w:ascii="Arial" w:hAnsi="Arial" w:cs="Arial"/>
          <w:b/>
          <w:sz w:val="22"/>
        </w:rPr>
        <w:t>Solicitation No.</w:t>
      </w:r>
      <w:r w:rsidR="00005676" w:rsidRPr="00B57651">
        <w:rPr>
          <w:rFonts w:ascii="Arial" w:hAnsi="Arial" w:cs="Arial"/>
          <w:b/>
          <w:sz w:val="22"/>
        </w:rPr>
        <w:t xml:space="preserve"> </w:t>
      </w:r>
      <w:r w:rsidR="00FC08D1">
        <w:rPr>
          <w:rFonts w:ascii="Arial" w:hAnsi="Arial" w:cs="Arial"/>
          <w:b/>
          <w:sz w:val="22"/>
          <w:u w:val="single"/>
        </w:rPr>
        <w:t>4991</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B57651" w:rsidRPr="00B57651" w:rsidRDefault="00B57651" w:rsidP="00B57651">
      <w:pPr>
        <w:autoSpaceDE w:val="0"/>
        <w:autoSpaceDN w:val="0"/>
        <w:adjustRightInd w:val="0"/>
        <w:rPr>
          <w:rFonts w:ascii="Arial" w:hAnsi="Arial" w:cs="Arial"/>
        </w:rPr>
      </w:pPr>
      <w:r>
        <w:rPr>
          <w:rFonts w:cs="Arial"/>
        </w:rPr>
        <w:t xml:space="preserve">                                                             </w:t>
      </w:r>
      <w:r w:rsidRPr="00B57651">
        <w:rPr>
          <w:rFonts w:ascii="Arial" w:hAnsi="Arial" w:cs="Arial"/>
        </w:rPr>
        <w:t xml:space="preserve">ADDENDUM NO. </w:t>
      </w:r>
      <w:r w:rsidR="00FC08D1">
        <w:rPr>
          <w:rFonts w:ascii="Arial" w:hAnsi="Arial" w:cs="Arial"/>
          <w:sz w:val="22"/>
          <w:u w:val="single"/>
        </w:rPr>
        <w:t>1</w:t>
      </w:r>
    </w:p>
    <w:p w:rsidR="002E58E3" w:rsidRPr="00B57651" w:rsidRDefault="00B57651" w:rsidP="00FC08D1">
      <w:pPr>
        <w:pStyle w:val="Heading1"/>
        <w:tabs>
          <w:tab w:val="left" w:pos="432"/>
          <w:tab w:val="left" w:pos="864"/>
          <w:tab w:val="left" w:pos="1296"/>
          <w:tab w:val="left" w:pos="1728"/>
          <w:tab w:val="left" w:pos="2160"/>
          <w:tab w:val="left" w:pos="2592"/>
          <w:tab w:val="left" w:pos="3024"/>
        </w:tabs>
        <w:jc w:val="center"/>
        <w:rPr>
          <w:rFonts w:ascii="Arial" w:hAnsi="Arial" w:cs="Arial"/>
          <w:b w:val="0"/>
          <w:sz w:val="24"/>
        </w:rPr>
      </w:pPr>
      <w:r>
        <w:rPr>
          <w:rFonts w:ascii="Arial" w:hAnsi="Arial" w:cs="Arial"/>
          <w:b w:val="0"/>
          <w:bCs w:val="0"/>
          <w:sz w:val="24"/>
        </w:rPr>
        <w:t xml:space="preserve">Issue </w:t>
      </w:r>
      <w:r w:rsidR="00FC08D1">
        <w:rPr>
          <w:rFonts w:ascii="Arial" w:hAnsi="Arial" w:cs="Arial"/>
          <w:b w:val="0"/>
          <w:sz w:val="24"/>
        </w:rPr>
        <w:t>Date: September 1</w:t>
      </w:r>
      <w:r w:rsidR="007D008C">
        <w:rPr>
          <w:rFonts w:ascii="Arial" w:hAnsi="Arial" w:cs="Arial"/>
          <w:b w:val="0"/>
          <w:sz w:val="24"/>
        </w:rPr>
        <w:t>9</w:t>
      </w:r>
      <w:r w:rsidR="00FC08D1">
        <w:rPr>
          <w:rFonts w:ascii="Arial" w:hAnsi="Arial" w:cs="Arial"/>
          <w:b w:val="0"/>
          <w:sz w:val="24"/>
        </w:rPr>
        <w:t>, 2017</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53280C" w:rsidRDefault="0053280C" w:rsidP="0067045A">
      <w:pPr>
        <w:autoSpaceDE w:val="0"/>
        <w:autoSpaceDN w:val="0"/>
        <w:adjustRightInd w:val="0"/>
        <w:rPr>
          <w:rFonts w:ascii="Arial" w:hAnsi="Arial" w:cs="Arial"/>
        </w:rPr>
      </w:pPr>
      <w:r w:rsidRPr="0053280C">
        <w:rPr>
          <w:rFonts w:ascii="Arial" w:hAnsi="Arial" w:cs="Arial"/>
        </w:rPr>
        <w:t>This Addendum containing the following revisions, additions, deletions and/or</w:t>
      </w:r>
      <w:r w:rsidR="0067045A">
        <w:rPr>
          <w:rFonts w:ascii="Arial" w:hAnsi="Arial" w:cs="Arial"/>
        </w:rPr>
        <w:t xml:space="preserve"> </w:t>
      </w:r>
      <w:r w:rsidRPr="0053280C">
        <w:rPr>
          <w:rFonts w:ascii="Arial" w:hAnsi="Arial" w:cs="Arial"/>
        </w:rPr>
        <w:t>clarificatio</w:t>
      </w:r>
      <w:r>
        <w:rPr>
          <w:rFonts w:ascii="Arial" w:hAnsi="Arial" w:cs="Arial"/>
        </w:rPr>
        <w:t>ns, is hereby made a part of this</w:t>
      </w:r>
      <w:r w:rsidRPr="0053280C">
        <w:rPr>
          <w:rFonts w:ascii="Arial" w:hAnsi="Arial" w:cs="Arial"/>
        </w:rPr>
        <w:t xml:space="preserve"> </w:t>
      </w:r>
      <w:r>
        <w:rPr>
          <w:rFonts w:ascii="Arial" w:hAnsi="Arial" w:cs="Arial"/>
        </w:rPr>
        <w:t xml:space="preserve">solicitation and Contract </w:t>
      </w:r>
      <w:r w:rsidRPr="0053280C">
        <w:rPr>
          <w:rFonts w:ascii="Arial" w:hAnsi="Arial" w:cs="Arial"/>
        </w:rPr>
        <w:t>Documents for the above-named project. Bidders</w:t>
      </w:r>
      <w:r>
        <w:rPr>
          <w:rFonts w:ascii="Arial" w:hAnsi="Arial" w:cs="Arial"/>
        </w:rPr>
        <w:t>/Proposers</w:t>
      </w:r>
      <w:r w:rsidRPr="0053280C">
        <w:rPr>
          <w:rFonts w:ascii="Arial" w:hAnsi="Arial" w:cs="Arial"/>
        </w:rPr>
        <w:t xml:space="preserve"> shall take this Addendum into consideration</w:t>
      </w:r>
      <w:r w:rsidR="0067045A">
        <w:rPr>
          <w:rFonts w:ascii="Arial" w:hAnsi="Arial" w:cs="Arial"/>
        </w:rPr>
        <w:t xml:space="preserve"> </w:t>
      </w:r>
      <w:r w:rsidRPr="0053280C">
        <w:rPr>
          <w:rFonts w:ascii="Arial" w:hAnsi="Arial" w:cs="Arial"/>
        </w:rPr>
        <w:t>when preparing and submitting their response to this solicitation.</w:t>
      </w:r>
    </w:p>
    <w:p w:rsidR="0053280C" w:rsidRPr="00153407" w:rsidRDefault="0053280C" w:rsidP="0053280C">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FC08D1">
      <w:pPr>
        <w:tabs>
          <w:tab w:val="left" w:pos="432"/>
          <w:tab w:val="left" w:pos="864"/>
          <w:tab w:val="left" w:pos="1296"/>
          <w:tab w:val="left" w:pos="1728"/>
          <w:tab w:val="left" w:pos="2160"/>
          <w:tab w:val="left" w:pos="2592"/>
          <w:tab w:val="left" w:pos="3024"/>
        </w:tabs>
        <w:rPr>
          <w:rFonts w:ascii="Arial" w:hAnsi="Arial" w:cs="Arial"/>
        </w:rPr>
      </w:pPr>
      <w:r>
        <w:rPr>
          <w:rFonts w:ascii="Arial" w:hAnsi="Arial" w:cs="Arial"/>
        </w:rPr>
        <w:t>This Addendum</w:t>
      </w:r>
      <w:r w:rsidR="00005676" w:rsidRPr="00153407">
        <w:rPr>
          <w:rFonts w:ascii="Arial" w:hAnsi="Arial" w:cs="Arial"/>
        </w:rPr>
        <w:t>, lists questions received and SHA’</w:t>
      </w:r>
      <w:r w:rsidR="00F71A1B" w:rsidRPr="00153407">
        <w:rPr>
          <w:rFonts w:ascii="Arial" w:hAnsi="Arial" w:cs="Arial"/>
        </w:rPr>
        <w:t>s responses (see Item 2 below)</w:t>
      </w:r>
      <w:r w:rsidR="002E58E3" w:rsidRPr="00153407">
        <w:rPr>
          <w:rFonts w:ascii="Arial" w:hAnsi="Arial" w:cs="Arial"/>
        </w:rPr>
        <w:t>.</w:t>
      </w: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F71A1B" w:rsidRPr="00153407" w:rsidRDefault="00F71A1B">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153407">
        <w:rPr>
          <w:rFonts w:ascii="Arial" w:hAnsi="Arial" w:cs="Arial"/>
          <w:b/>
        </w:rPr>
        <w:t xml:space="preserve">Item </w:t>
      </w:r>
      <w:r w:rsidR="00FC08D1">
        <w:rPr>
          <w:rFonts w:ascii="Arial" w:hAnsi="Arial" w:cs="Arial"/>
          <w:b/>
        </w:rPr>
        <w:t>1</w:t>
      </w:r>
      <w:r w:rsidRPr="00153407">
        <w:rPr>
          <w:rFonts w:ascii="Arial" w:hAnsi="Arial" w:cs="Arial"/>
        </w:rPr>
        <w:t>.</w:t>
      </w:r>
      <w:r w:rsidRPr="00153407">
        <w:rPr>
          <w:rFonts w:ascii="Arial" w:hAnsi="Arial" w:cs="Arial"/>
        </w:rPr>
        <w:tab/>
        <w:t>The following is a list of questions received and SHA’s responses to those questions.</w:t>
      </w:r>
    </w:p>
    <w:p w:rsidR="004E22A6" w:rsidRPr="00026914" w:rsidRDefault="004E22A6" w:rsidP="004E22A6">
      <w:pPr>
        <w:spacing w:before="100" w:beforeAutospacing="1" w:after="100" w:afterAutospacing="1"/>
        <w:rPr>
          <w:rFonts w:ascii="Arial" w:hAnsi="Arial" w:cs="Arial"/>
          <w:sz w:val="22"/>
          <w:szCs w:val="22"/>
        </w:rPr>
      </w:pPr>
      <w:r w:rsidRPr="00B258E7">
        <w:rPr>
          <w:rFonts w:ascii="Arial" w:hAnsi="Arial" w:cs="Arial"/>
          <w:b/>
          <w:u w:val="single"/>
        </w:rPr>
        <w:t>Question 1.</w:t>
      </w:r>
      <w:r w:rsidRPr="00B258E7">
        <w:rPr>
          <w:rFonts w:ascii="Arial" w:hAnsi="Arial" w:cs="Arial"/>
        </w:rPr>
        <w:t xml:space="preserve"> </w:t>
      </w:r>
      <w:r w:rsidRPr="00026914">
        <w:rPr>
          <w:rFonts w:ascii="Arial" w:hAnsi="Arial" w:cs="Arial"/>
          <w:sz w:val="22"/>
          <w:szCs w:val="22"/>
        </w:rPr>
        <w:t xml:space="preserve">Has SHA undertaken any marketing work for the projects and initiatives covered in the SOW (e.g., CMTO, Homeless Initiative, Education Initiative, </w:t>
      </w:r>
      <w:proofErr w:type="spellStart"/>
      <w:r w:rsidRPr="00026914">
        <w:rPr>
          <w:rFonts w:ascii="Arial" w:hAnsi="Arial" w:cs="Arial"/>
          <w:sz w:val="22"/>
          <w:szCs w:val="22"/>
        </w:rPr>
        <w:t>etc</w:t>
      </w:r>
      <w:proofErr w:type="spellEnd"/>
      <w:r w:rsidRPr="00026914">
        <w:rPr>
          <w:rFonts w:ascii="Arial" w:hAnsi="Arial" w:cs="Arial"/>
          <w:sz w:val="22"/>
          <w:szCs w:val="22"/>
        </w:rPr>
        <w:t>)? If so, were those produced in house or through an external vendor?</w:t>
      </w:r>
    </w:p>
    <w:p w:rsidR="004E22A6" w:rsidRPr="00C63F1D" w:rsidRDefault="004E22A6" w:rsidP="004E22A6">
      <w:pPr>
        <w:pStyle w:val="ListParagraph"/>
        <w:ind w:left="0"/>
        <w:contextualSpacing/>
        <w:rPr>
          <w:rFonts w:ascii="Arial" w:hAnsi="Arial" w:cs="Arial"/>
          <w:color w:val="1F497D"/>
        </w:rPr>
      </w:pPr>
      <w:r w:rsidRPr="00B258E7">
        <w:rPr>
          <w:rFonts w:ascii="Arial" w:hAnsi="Arial" w:cs="Arial"/>
          <w:b/>
        </w:rPr>
        <w:t xml:space="preserve">SHA Response: </w:t>
      </w:r>
      <w:r w:rsidRPr="00C63F1D">
        <w:rPr>
          <w:rFonts w:ascii="Arial" w:hAnsi="Arial" w:cs="Arial"/>
          <w:color w:val="1F497D"/>
        </w:rPr>
        <w:t>We have done some limited marketing work but it has been in-house.</w:t>
      </w:r>
    </w:p>
    <w:p w:rsidR="004E22A6" w:rsidRPr="00026914" w:rsidRDefault="004E22A6" w:rsidP="004E22A6">
      <w:pPr>
        <w:spacing w:before="100" w:beforeAutospacing="1" w:after="100" w:afterAutospacing="1"/>
        <w:rPr>
          <w:rFonts w:ascii="Arial" w:hAnsi="Arial" w:cs="Arial"/>
          <w:sz w:val="22"/>
          <w:szCs w:val="22"/>
        </w:rPr>
      </w:pPr>
      <w:r w:rsidRPr="00B258E7">
        <w:rPr>
          <w:rFonts w:ascii="Arial" w:hAnsi="Arial" w:cs="Arial"/>
          <w:b/>
          <w:u w:val="single"/>
        </w:rPr>
        <w:t>Question 2.</w:t>
      </w:r>
      <w:r w:rsidRPr="00B258E7">
        <w:rPr>
          <w:rFonts w:ascii="Arial" w:hAnsi="Arial" w:cs="Arial"/>
        </w:rPr>
        <w:t xml:space="preserve"> </w:t>
      </w:r>
      <w:r w:rsidRPr="00026914">
        <w:rPr>
          <w:rFonts w:ascii="Arial" w:hAnsi="Arial" w:cs="Arial"/>
          <w:sz w:val="22"/>
          <w:szCs w:val="22"/>
        </w:rPr>
        <w:t>If previous marketing work has been undertaken, do any brand/communications guidelines exist for these projects or initiatives?</w:t>
      </w:r>
    </w:p>
    <w:p w:rsidR="004E22A6" w:rsidRPr="00026914" w:rsidRDefault="004E22A6" w:rsidP="004E22A6">
      <w:pPr>
        <w:pStyle w:val="ListParagraph"/>
        <w:ind w:left="0"/>
        <w:contextualSpacing/>
        <w:rPr>
          <w:rFonts w:ascii="Arial" w:hAnsi="Arial" w:cs="Arial"/>
        </w:rPr>
      </w:pPr>
      <w:r w:rsidRPr="00B258E7">
        <w:rPr>
          <w:rFonts w:ascii="Arial" w:hAnsi="Arial" w:cs="Arial"/>
          <w:b/>
        </w:rPr>
        <w:t>SHA Response:</w:t>
      </w:r>
      <w:r w:rsidRPr="00B258E7">
        <w:rPr>
          <w:rFonts w:ascii="Arial" w:hAnsi="Arial" w:cs="Arial"/>
        </w:rPr>
        <w:t xml:space="preserve"> </w:t>
      </w:r>
      <w:r w:rsidRPr="00026914">
        <w:rPr>
          <w:rFonts w:ascii="Arial" w:hAnsi="Arial" w:cs="Arial"/>
          <w:color w:val="1F497D"/>
        </w:rPr>
        <w:t>There are currently no brand/communications guidelines</w:t>
      </w:r>
      <w:r>
        <w:rPr>
          <w:rFonts w:ascii="Arial" w:hAnsi="Arial" w:cs="Arial"/>
          <w:color w:val="1F497D"/>
        </w:rPr>
        <w:t>.</w:t>
      </w:r>
    </w:p>
    <w:p w:rsidR="004E22A6" w:rsidRPr="00026914" w:rsidRDefault="004E22A6" w:rsidP="004E22A6">
      <w:pPr>
        <w:spacing w:before="100" w:beforeAutospacing="1" w:after="100" w:afterAutospacing="1"/>
        <w:rPr>
          <w:rFonts w:ascii="Arial" w:hAnsi="Arial" w:cs="Arial"/>
          <w:sz w:val="22"/>
          <w:szCs w:val="22"/>
        </w:rPr>
      </w:pPr>
      <w:r w:rsidRPr="00B258E7">
        <w:rPr>
          <w:rFonts w:ascii="Arial" w:hAnsi="Arial" w:cs="Arial"/>
          <w:b/>
          <w:sz w:val="22"/>
          <w:szCs w:val="22"/>
          <w:u w:val="single"/>
        </w:rPr>
        <w:t xml:space="preserve">Question </w:t>
      </w:r>
      <w:r>
        <w:rPr>
          <w:rFonts w:ascii="Arial" w:hAnsi="Arial" w:cs="Arial"/>
          <w:b/>
          <w:sz w:val="22"/>
          <w:szCs w:val="22"/>
          <w:u w:val="single"/>
        </w:rPr>
        <w:t>3</w:t>
      </w:r>
      <w:r w:rsidRPr="00B258E7">
        <w:rPr>
          <w:rFonts w:ascii="Arial" w:hAnsi="Arial" w:cs="Arial"/>
          <w:b/>
          <w:sz w:val="22"/>
          <w:szCs w:val="22"/>
          <w:u w:val="single"/>
        </w:rPr>
        <w:t>.</w:t>
      </w:r>
      <w:r w:rsidRPr="00B258E7">
        <w:rPr>
          <w:rFonts w:ascii="Arial" w:hAnsi="Arial" w:cs="Arial"/>
          <w:sz w:val="22"/>
          <w:szCs w:val="22"/>
        </w:rPr>
        <w:t xml:space="preserve"> </w:t>
      </w:r>
      <w:r w:rsidRPr="00026914">
        <w:rPr>
          <w:rFonts w:ascii="Arial" w:hAnsi="Arial" w:cs="Arial"/>
          <w:sz w:val="22"/>
          <w:szCs w:val="22"/>
        </w:rPr>
        <w:t>Does SHA anticipate that marketing assets (logos, print/digital products, other collateral) would be in scope for this engagement?</w:t>
      </w:r>
    </w:p>
    <w:p w:rsidR="004E22A6" w:rsidRDefault="004E22A6" w:rsidP="004E22A6">
      <w:pPr>
        <w:rPr>
          <w:rFonts w:ascii="Arial" w:hAnsi="Arial" w:cs="Arial"/>
          <w:b/>
          <w:sz w:val="22"/>
          <w:szCs w:val="22"/>
        </w:rPr>
      </w:pPr>
      <w:r w:rsidRPr="00B258E7">
        <w:rPr>
          <w:rFonts w:ascii="Arial" w:hAnsi="Arial" w:cs="Arial"/>
          <w:b/>
          <w:sz w:val="22"/>
          <w:szCs w:val="22"/>
        </w:rPr>
        <w:t xml:space="preserve">SHA Response: </w:t>
      </w:r>
      <w:r w:rsidRPr="00026914">
        <w:rPr>
          <w:rFonts w:ascii="Arial" w:hAnsi="Arial" w:cs="Arial"/>
          <w:color w:val="1F497D"/>
          <w:sz w:val="22"/>
          <w:szCs w:val="22"/>
        </w:rPr>
        <w:t>SHA does anticipate marketing assets will be in scope.</w:t>
      </w:r>
    </w:p>
    <w:p w:rsidR="004E22A6" w:rsidRPr="00B258E7" w:rsidRDefault="004E22A6" w:rsidP="004E22A6">
      <w:pPr>
        <w:rPr>
          <w:rFonts w:ascii="Arial" w:hAnsi="Arial" w:cs="Arial"/>
          <w:sz w:val="22"/>
          <w:szCs w:val="22"/>
        </w:rPr>
      </w:pPr>
    </w:p>
    <w:p w:rsidR="004E22A6" w:rsidRPr="00026914" w:rsidRDefault="004E22A6" w:rsidP="004E22A6">
      <w:pPr>
        <w:rPr>
          <w:rFonts w:ascii="Arial" w:hAnsi="Arial" w:cs="Arial"/>
          <w:sz w:val="22"/>
          <w:szCs w:val="22"/>
        </w:rPr>
      </w:pPr>
      <w:r w:rsidRPr="00B258E7">
        <w:rPr>
          <w:rFonts w:ascii="Arial" w:hAnsi="Arial" w:cs="Arial"/>
          <w:b/>
          <w:u w:val="single"/>
        </w:rPr>
        <w:t xml:space="preserve">Question </w:t>
      </w:r>
      <w:r>
        <w:rPr>
          <w:rFonts w:ascii="Arial" w:hAnsi="Arial" w:cs="Arial"/>
          <w:b/>
          <w:u w:val="single"/>
        </w:rPr>
        <w:t>4</w:t>
      </w:r>
      <w:r w:rsidRPr="00B258E7">
        <w:rPr>
          <w:rFonts w:ascii="Arial" w:hAnsi="Arial" w:cs="Arial"/>
          <w:b/>
          <w:u w:val="single"/>
        </w:rPr>
        <w:t>.</w:t>
      </w:r>
      <w:r w:rsidRPr="00B258E7">
        <w:rPr>
          <w:rFonts w:ascii="Arial" w:hAnsi="Arial" w:cs="Arial"/>
        </w:rPr>
        <w:t xml:space="preserve">  </w:t>
      </w:r>
      <w:r w:rsidRPr="00026914">
        <w:rPr>
          <w:rFonts w:ascii="Arial" w:hAnsi="Arial" w:cs="Arial"/>
          <w:sz w:val="22"/>
          <w:szCs w:val="22"/>
        </w:rPr>
        <w:t>We are a public opinion research firm, so we could help with primary market or survey research, but it would appear to me you’ve already got that covered.  Have I misunderstood the goal/scope?</w:t>
      </w:r>
    </w:p>
    <w:p w:rsidR="004E22A6" w:rsidRPr="00B258E7" w:rsidRDefault="004E22A6" w:rsidP="004E22A6">
      <w:pPr>
        <w:pStyle w:val="ListParagraph"/>
        <w:ind w:left="0"/>
        <w:contextualSpacing/>
        <w:rPr>
          <w:rFonts w:ascii="Arial" w:hAnsi="Arial" w:cs="Arial"/>
        </w:rPr>
      </w:pPr>
    </w:p>
    <w:p w:rsidR="004E22A6" w:rsidRPr="001E57BA" w:rsidRDefault="004E22A6" w:rsidP="004E22A6">
      <w:pPr>
        <w:rPr>
          <w:rFonts w:ascii="Arial" w:hAnsi="Arial" w:cs="Arial"/>
          <w:color w:val="1F497D"/>
          <w:sz w:val="22"/>
          <w:szCs w:val="22"/>
        </w:rPr>
      </w:pPr>
      <w:r w:rsidRPr="00B258E7">
        <w:rPr>
          <w:rFonts w:ascii="Arial" w:hAnsi="Arial" w:cs="Arial"/>
          <w:b/>
          <w:sz w:val="22"/>
          <w:szCs w:val="22"/>
        </w:rPr>
        <w:t xml:space="preserve">SHA Response: </w:t>
      </w:r>
      <w:r w:rsidRPr="001E57BA">
        <w:rPr>
          <w:rFonts w:ascii="Arial" w:hAnsi="Arial" w:cs="Arial"/>
          <w:color w:val="1F497D"/>
          <w:sz w:val="22"/>
          <w:szCs w:val="22"/>
        </w:rPr>
        <w:t>Yes, the primary focus is messaging/communication development so services would have to go beyond primary market or survey research.</w:t>
      </w:r>
    </w:p>
    <w:p w:rsidR="004E22A6" w:rsidRPr="00B258E7" w:rsidRDefault="004E22A6" w:rsidP="004E22A6">
      <w:pPr>
        <w:pStyle w:val="ListParagraph"/>
        <w:ind w:left="0"/>
        <w:contextualSpacing/>
        <w:rPr>
          <w:rFonts w:ascii="Arial" w:hAnsi="Arial" w:cs="Arial"/>
        </w:rPr>
      </w:pPr>
    </w:p>
    <w:p w:rsidR="004E22A6" w:rsidRPr="00026914" w:rsidRDefault="004E22A6" w:rsidP="004E22A6">
      <w:pPr>
        <w:pStyle w:val="ListParagraph"/>
        <w:ind w:left="0"/>
        <w:contextualSpacing/>
        <w:rPr>
          <w:rFonts w:ascii="Arial" w:hAnsi="Arial" w:cs="Arial"/>
        </w:rPr>
      </w:pPr>
      <w:r w:rsidRPr="00B258E7">
        <w:rPr>
          <w:rFonts w:ascii="Arial" w:hAnsi="Arial" w:cs="Arial"/>
          <w:b/>
          <w:u w:val="single"/>
        </w:rPr>
        <w:t xml:space="preserve">Question </w:t>
      </w:r>
      <w:r>
        <w:rPr>
          <w:rFonts w:ascii="Arial" w:hAnsi="Arial" w:cs="Arial"/>
          <w:b/>
          <w:u w:val="single"/>
        </w:rPr>
        <w:t>5</w:t>
      </w:r>
      <w:r w:rsidRPr="00B258E7">
        <w:rPr>
          <w:rFonts w:ascii="Arial" w:hAnsi="Arial" w:cs="Arial"/>
          <w:b/>
        </w:rPr>
        <w:t>.</w:t>
      </w:r>
      <w:r w:rsidRPr="00B258E7">
        <w:rPr>
          <w:rFonts w:ascii="Arial" w:hAnsi="Arial" w:cs="Arial"/>
        </w:rPr>
        <w:t xml:space="preserve"> </w:t>
      </w:r>
      <w:r w:rsidRPr="00026914">
        <w:rPr>
          <w:rFonts w:ascii="Arial" w:hAnsi="Arial" w:cs="Arial"/>
        </w:rPr>
        <w:t xml:space="preserve">Could you please tell us how many firms this solicitation went out to? </w:t>
      </w:r>
    </w:p>
    <w:p w:rsidR="004E22A6" w:rsidRDefault="004E22A6" w:rsidP="004E22A6">
      <w:pPr>
        <w:pStyle w:val="ListParagraph"/>
        <w:ind w:left="0"/>
        <w:contextualSpacing/>
        <w:rPr>
          <w:rFonts w:ascii="Arial" w:hAnsi="Arial" w:cs="Arial"/>
          <w:color w:val="696B03"/>
        </w:rPr>
      </w:pPr>
    </w:p>
    <w:p w:rsidR="004E22A6" w:rsidRPr="00B258E7" w:rsidRDefault="004E22A6" w:rsidP="004E22A6">
      <w:pPr>
        <w:pStyle w:val="ListParagraph"/>
        <w:ind w:left="0"/>
        <w:contextualSpacing/>
        <w:rPr>
          <w:rFonts w:ascii="Arial" w:hAnsi="Arial" w:cs="Arial"/>
        </w:rPr>
      </w:pPr>
      <w:r w:rsidRPr="00B258E7">
        <w:rPr>
          <w:rFonts w:ascii="Arial" w:hAnsi="Arial" w:cs="Arial"/>
          <w:b/>
        </w:rPr>
        <w:t xml:space="preserve">SHA Response: </w:t>
      </w:r>
      <w:r w:rsidRPr="00C63F1D">
        <w:rPr>
          <w:rFonts w:ascii="Arial" w:hAnsi="Arial" w:cs="Arial"/>
          <w:color w:val="1F497D"/>
        </w:rPr>
        <w:t>Per Procurement standards, SHA must hold a fair and competitive process.  In order to maintain fairness and open competition, the number of firms solicited must remain confidential.</w:t>
      </w:r>
      <w:r>
        <w:rPr>
          <w:rFonts w:ascii="Arial" w:hAnsi="Arial" w:cs="Arial"/>
          <w:color w:val="FF0000"/>
        </w:rPr>
        <w:t xml:space="preserve">  </w:t>
      </w:r>
    </w:p>
    <w:p w:rsidR="004E22A6" w:rsidRPr="00B258E7" w:rsidRDefault="004E22A6" w:rsidP="004E22A6">
      <w:pPr>
        <w:pStyle w:val="ListParagraph"/>
        <w:ind w:left="0"/>
        <w:contextualSpacing/>
        <w:rPr>
          <w:rFonts w:ascii="Arial" w:hAnsi="Arial" w:cs="Arial"/>
        </w:rPr>
      </w:pPr>
    </w:p>
    <w:p w:rsidR="004E22A6" w:rsidRPr="0067337E" w:rsidRDefault="004E22A6" w:rsidP="004E22A6">
      <w:pPr>
        <w:rPr>
          <w:rFonts w:ascii="Arial" w:hAnsi="Arial" w:cs="Arial"/>
          <w:sz w:val="22"/>
          <w:szCs w:val="22"/>
        </w:rPr>
      </w:pPr>
      <w:r w:rsidRPr="00B258E7">
        <w:rPr>
          <w:rFonts w:ascii="Arial" w:hAnsi="Arial" w:cs="Arial"/>
          <w:b/>
          <w:u w:val="single"/>
        </w:rPr>
        <w:t xml:space="preserve">Question </w:t>
      </w:r>
      <w:r>
        <w:rPr>
          <w:rFonts w:ascii="Arial" w:hAnsi="Arial" w:cs="Arial"/>
          <w:b/>
          <w:u w:val="single"/>
        </w:rPr>
        <w:t>6</w:t>
      </w:r>
      <w:r w:rsidRPr="00B258E7">
        <w:rPr>
          <w:rFonts w:ascii="Arial" w:hAnsi="Arial" w:cs="Arial"/>
          <w:b/>
        </w:rPr>
        <w:t>.</w:t>
      </w:r>
      <w:r w:rsidRPr="00B258E7">
        <w:rPr>
          <w:rFonts w:ascii="Arial" w:hAnsi="Arial" w:cs="Arial"/>
        </w:rPr>
        <w:t xml:space="preserve"> </w:t>
      </w:r>
      <w:r>
        <w:rPr>
          <w:rFonts w:ascii="Arial" w:hAnsi="Arial" w:cs="Arial"/>
        </w:rPr>
        <w:t>D</w:t>
      </w:r>
      <w:r w:rsidRPr="0067337E">
        <w:rPr>
          <w:rFonts w:ascii="Arial" w:hAnsi="Arial" w:cs="Arial"/>
          <w:sz w:val="22"/>
          <w:szCs w:val="22"/>
        </w:rPr>
        <w:t>o you currently or recently have had a vendor that provides these services? </w:t>
      </w:r>
    </w:p>
    <w:p w:rsidR="004E22A6" w:rsidRDefault="004E22A6" w:rsidP="004E22A6">
      <w:pPr>
        <w:pStyle w:val="ListParagraph"/>
        <w:ind w:left="0"/>
        <w:contextualSpacing/>
        <w:rPr>
          <w:rFonts w:ascii="Arial" w:hAnsi="Arial" w:cs="Arial"/>
          <w:b/>
        </w:rPr>
      </w:pPr>
    </w:p>
    <w:p w:rsidR="004E22A6" w:rsidRPr="002D67D6" w:rsidRDefault="004E22A6" w:rsidP="004E22A6">
      <w:pPr>
        <w:rPr>
          <w:rFonts w:ascii="Arial" w:hAnsi="Arial" w:cs="Arial"/>
          <w:color w:val="1F497D"/>
          <w:sz w:val="22"/>
          <w:szCs w:val="22"/>
        </w:rPr>
      </w:pPr>
      <w:r w:rsidRPr="00B258E7">
        <w:rPr>
          <w:rFonts w:ascii="Arial" w:hAnsi="Arial" w:cs="Arial"/>
          <w:b/>
        </w:rPr>
        <w:t xml:space="preserve">SHA Response: </w:t>
      </w:r>
      <w:r w:rsidRPr="0065253C">
        <w:rPr>
          <w:rFonts w:ascii="Arial" w:hAnsi="Arial" w:cs="Arial"/>
          <w:color w:val="1F497D"/>
          <w:sz w:val="22"/>
          <w:szCs w:val="22"/>
        </w:rPr>
        <w:t>W</w:t>
      </w:r>
      <w:r w:rsidRPr="002D67D6">
        <w:rPr>
          <w:rFonts w:ascii="Arial" w:hAnsi="Arial" w:cs="Arial"/>
          <w:color w:val="1F497D"/>
          <w:sz w:val="22"/>
          <w:szCs w:val="22"/>
        </w:rPr>
        <w:t xml:space="preserve">e have not had a vendor that recently has provided these services. </w:t>
      </w:r>
    </w:p>
    <w:p w:rsidR="004E22A6" w:rsidRPr="00B258E7" w:rsidRDefault="004E22A6" w:rsidP="004E22A6">
      <w:pPr>
        <w:pStyle w:val="ListParagraph"/>
        <w:ind w:left="0"/>
        <w:contextualSpacing/>
        <w:rPr>
          <w:rFonts w:ascii="Arial" w:hAnsi="Arial" w:cs="Arial"/>
        </w:rPr>
      </w:pPr>
    </w:p>
    <w:p w:rsidR="004E22A6" w:rsidRPr="00212778" w:rsidRDefault="004E22A6" w:rsidP="004E22A6">
      <w:pPr>
        <w:rPr>
          <w:rFonts w:ascii="Arial" w:hAnsi="Arial" w:cs="Arial"/>
          <w:sz w:val="22"/>
          <w:szCs w:val="22"/>
        </w:rPr>
      </w:pPr>
      <w:r w:rsidRPr="00B258E7">
        <w:rPr>
          <w:rFonts w:ascii="Arial" w:hAnsi="Arial" w:cs="Arial"/>
          <w:b/>
          <w:u w:val="single"/>
        </w:rPr>
        <w:t xml:space="preserve">Question </w:t>
      </w:r>
      <w:r>
        <w:rPr>
          <w:rFonts w:ascii="Arial" w:hAnsi="Arial" w:cs="Arial"/>
          <w:b/>
          <w:u w:val="single"/>
        </w:rPr>
        <w:t>7</w:t>
      </w:r>
      <w:r w:rsidRPr="00B258E7">
        <w:rPr>
          <w:rFonts w:ascii="Arial" w:hAnsi="Arial" w:cs="Arial"/>
          <w:b/>
        </w:rPr>
        <w:t>.</w:t>
      </w:r>
      <w:r w:rsidRPr="00B258E7">
        <w:rPr>
          <w:rFonts w:ascii="Arial" w:hAnsi="Arial" w:cs="Arial"/>
        </w:rPr>
        <w:t xml:space="preserve"> </w:t>
      </w:r>
      <w:r w:rsidRPr="00212778">
        <w:rPr>
          <w:rFonts w:ascii="Arial" w:hAnsi="Arial" w:cs="Arial"/>
          <w:sz w:val="22"/>
          <w:szCs w:val="22"/>
        </w:rPr>
        <w:t>Is the Seattle Housing Authority currently working with any marketing consultants, and, if so, with whom are you working and in what capacity?</w:t>
      </w:r>
    </w:p>
    <w:p w:rsidR="004E22A6" w:rsidRPr="00212778" w:rsidRDefault="004E22A6" w:rsidP="004E22A6">
      <w:pPr>
        <w:pStyle w:val="ListParagraph"/>
        <w:ind w:left="0"/>
        <w:contextualSpacing/>
        <w:rPr>
          <w:rFonts w:ascii="Arial" w:hAnsi="Arial" w:cs="Arial"/>
        </w:rPr>
      </w:pPr>
    </w:p>
    <w:p w:rsidR="004E22A6" w:rsidRPr="00B258E7" w:rsidRDefault="004E22A6" w:rsidP="004E22A6">
      <w:pPr>
        <w:pStyle w:val="ListParagraph"/>
        <w:ind w:left="0"/>
        <w:contextualSpacing/>
        <w:rPr>
          <w:rFonts w:ascii="Arial" w:hAnsi="Arial" w:cs="Arial"/>
        </w:rPr>
      </w:pPr>
      <w:r w:rsidRPr="00B258E7">
        <w:rPr>
          <w:rFonts w:ascii="Arial" w:hAnsi="Arial" w:cs="Arial"/>
          <w:b/>
        </w:rPr>
        <w:t xml:space="preserve">SHA Response: </w:t>
      </w:r>
      <w:r w:rsidRPr="0065253C">
        <w:rPr>
          <w:rFonts w:ascii="Arial" w:eastAsia="Times New Roman" w:hAnsi="Arial" w:cs="Arial"/>
          <w:color w:val="1F497D"/>
        </w:rPr>
        <w:t>Yes, SHA is currently working with a marketing consultant in regards to new developments that are preparing to launch.</w:t>
      </w:r>
      <w:r>
        <w:rPr>
          <w:rFonts w:ascii="Arial" w:hAnsi="Arial" w:cs="Arial"/>
          <w:b/>
        </w:rPr>
        <w:t xml:space="preserve"> </w:t>
      </w:r>
    </w:p>
    <w:p w:rsidR="004E22A6" w:rsidRPr="00B258E7" w:rsidRDefault="004E22A6" w:rsidP="004E22A6">
      <w:pPr>
        <w:pStyle w:val="ListParagraph"/>
        <w:ind w:left="0"/>
        <w:contextualSpacing/>
        <w:rPr>
          <w:rFonts w:ascii="Arial" w:hAnsi="Arial" w:cs="Arial"/>
        </w:rPr>
      </w:pPr>
    </w:p>
    <w:p w:rsidR="004E22A6" w:rsidRPr="00212778" w:rsidRDefault="004E22A6" w:rsidP="004E22A6">
      <w:pPr>
        <w:rPr>
          <w:rFonts w:ascii="Arial" w:hAnsi="Arial" w:cs="Arial"/>
          <w:sz w:val="22"/>
          <w:szCs w:val="22"/>
        </w:rPr>
      </w:pPr>
      <w:r w:rsidRPr="00B258E7">
        <w:rPr>
          <w:rFonts w:ascii="Arial" w:hAnsi="Arial" w:cs="Arial"/>
          <w:b/>
          <w:u w:val="single"/>
        </w:rPr>
        <w:t xml:space="preserve">Question </w:t>
      </w:r>
      <w:r>
        <w:rPr>
          <w:rFonts w:ascii="Arial" w:hAnsi="Arial" w:cs="Arial"/>
          <w:b/>
          <w:u w:val="single"/>
        </w:rPr>
        <w:t>8</w:t>
      </w:r>
      <w:r w:rsidRPr="00B258E7">
        <w:rPr>
          <w:rFonts w:ascii="Arial" w:hAnsi="Arial" w:cs="Arial"/>
          <w:b/>
        </w:rPr>
        <w:t>.</w:t>
      </w:r>
      <w:r w:rsidRPr="00B258E7">
        <w:rPr>
          <w:rFonts w:ascii="Arial" w:hAnsi="Arial" w:cs="Arial"/>
        </w:rPr>
        <w:t xml:space="preserve"> </w:t>
      </w:r>
      <w:r w:rsidRPr="00212778">
        <w:rPr>
          <w:rFonts w:ascii="Arial" w:hAnsi="Arial" w:cs="Arial"/>
          <w:sz w:val="22"/>
          <w:szCs w:val="22"/>
        </w:rPr>
        <w:t>Do you have any additional detail about the scope of the projects and objectives (and any anticipated or proposed deliverables) that would be helpful in creating a detailed budget?</w:t>
      </w:r>
    </w:p>
    <w:p w:rsidR="004E22A6" w:rsidRPr="00B258E7" w:rsidRDefault="004E22A6" w:rsidP="004E22A6">
      <w:pPr>
        <w:pStyle w:val="ListParagraph"/>
        <w:ind w:left="0"/>
        <w:contextualSpacing/>
        <w:rPr>
          <w:rFonts w:ascii="Arial" w:hAnsi="Arial" w:cs="Arial"/>
        </w:rPr>
      </w:pPr>
    </w:p>
    <w:p w:rsidR="004E22A6" w:rsidRPr="00B258E7" w:rsidRDefault="004E22A6" w:rsidP="004E22A6">
      <w:pPr>
        <w:pStyle w:val="ListParagraph"/>
        <w:ind w:left="0"/>
        <w:contextualSpacing/>
        <w:rPr>
          <w:rFonts w:ascii="Arial" w:hAnsi="Arial" w:cs="Arial"/>
        </w:rPr>
      </w:pPr>
      <w:r w:rsidRPr="00B258E7">
        <w:rPr>
          <w:rFonts w:ascii="Arial" w:hAnsi="Arial" w:cs="Arial"/>
          <w:b/>
        </w:rPr>
        <w:t xml:space="preserve">SHA Response: </w:t>
      </w:r>
      <w:r w:rsidRPr="00A64716">
        <w:rPr>
          <w:rFonts w:ascii="Arial" w:eastAsia="Times New Roman" w:hAnsi="Arial" w:cs="Arial"/>
          <w:color w:val="1F497D"/>
        </w:rPr>
        <w:t>The objective of the projects will be to drive action from participants and to utilize marketing material to nudge behavior changes.</w:t>
      </w:r>
    </w:p>
    <w:p w:rsidR="004E22A6" w:rsidRDefault="004E22A6" w:rsidP="004E22A6">
      <w:pPr>
        <w:pStyle w:val="ListParagraph"/>
        <w:ind w:left="0"/>
        <w:contextualSpacing/>
        <w:rPr>
          <w:rFonts w:ascii="Arial" w:hAnsi="Arial" w:cs="Arial"/>
          <w:b/>
          <w:u w:val="single"/>
        </w:rPr>
      </w:pPr>
    </w:p>
    <w:p w:rsidR="004E22A6" w:rsidRPr="00212778" w:rsidRDefault="004E22A6" w:rsidP="004E22A6">
      <w:pPr>
        <w:rPr>
          <w:rFonts w:ascii="Arial" w:hAnsi="Arial" w:cs="Arial"/>
          <w:sz w:val="22"/>
          <w:szCs w:val="22"/>
        </w:rPr>
      </w:pPr>
      <w:r w:rsidRPr="00B258E7">
        <w:rPr>
          <w:rFonts w:ascii="Arial" w:hAnsi="Arial" w:cs="Arial"/>
          <w:b/>
          <w:u w:val="single"/>
        </w:rPr>
        <w:t xml:space="preserve">Question </w:t>
      </w:r>
      <w:r>
        <w:rPr>
          <w:rFonts w:ascii="Arial" w:hAnsi="Arial" w:cs="Arial"/>
          <w:b/>
          <w:u w:val="single"/>
        </w:rPr>
        <w:t>9</w:t>
      </w:r>
      <w:r w:rsidRPr="00B258E7">
        <w:rPr>
          <w:rFonts w:ascii="Arial" w:hAnsi="Arial" w:cs="Arial"/>
          <w:b/>
        </w:rPr>
        <w:t>.</w:t>
      </w:r>
      <w:r w:rsidRPr="00B258E7">
        <w:rPr>
          <w:rFonts w:ascii="Arial" w:hAnsi="Arial" w:cs="Arial"/>
        </w:rPr>
        <w:t xml:space="preserve"> </w:t>
      </w:r>
      <w:r w:rsidRPr="00212778">
        <w:rPr>
          <w:rFonts w:ascii="Arial" w:hAnsi="Arial" w:cs="Arial"/>
          <w:sz w:val="22"/>
          <w:szCs w:val="22"/>
        </w:rPr>
        <w:t>Does your estimated range of cost include all hard costs, such as printing and other material/deliverable costs?</w:t>
      </w:r>
    </w:p>
    <w:p w:rsidR="004E22A6" w:rsidRPr="00B258E7" w:rsidRDefault="004E22A6" w:rsidP="004E22A6">
      <w:pPr>
        <w:pStyle w:val="ListParagraph"/>
        <w:ind w:left="0"/>
        <w:contextualSpacing/>
        <w:rPr>
          <w:rFonts w:ascii="Arial" w:hAnsi="Arial" w:cs="Arial"/>
        </w:rPr>
      </w:pPr>
    </w:p>
    <w:p w:rsidR="004E22A6" w:rsidRDefault="004E22A6" w:rsidP="004E22A6">
      <w:pPr>
        <w:pStyle w:val="ListParagraph"/>
        <w:ind w:left="0"/>
        <w:rPr>
          <w:rFonts w:ascii="Arial" w:hAnsi="Arial" w:cs="Arial"/>
          <w:b/>
        </w:rPr>
      </w:pPr>
      <w:r w:rsidRPr="00B258E7">
        <w:rPr>
          <w:rFonts w:ascii="Arial" w:hAnsi="Arial" w:cs="Arial"/>
          <w:b/>
        </w:rPr>
        <w:t xml:space="preserve">SHA Response: </w:t>
      </w:r>
      <w:r w:rsidRPr="0065253C">
        <w:rPr>
          <w:rFonts w:ascii="Arial" w:eastAsia="Times New Roman" w:hAnsi="Arial" w:cs="Arial"/>
          <w:color w:val="1F497D"/>
        </w:rPr>
        <w:t>Yes, the cost does include hard costs; however we do not anticipate these costs to be large.</w:t>
      </w:r>
    </w:p>
    <w:p w:rsidR="004E22A6" w:rsidRDefault="004E22A6" w:rsidP="004E22A6">
      <w:pPr>
        <w:pStyle w:val="ListParagraph"/>
        <w:ind w:left="0"/>
        <w:rPr>
          <w:color w:val="FF0000"/>
        </w:rPr>
      </w:pPr>
    </w:p>
    <w:p w:rsidR="004E22A6" w:rsidRPr="00B258E7" w:rsidRDefault="004E22A6" w:rsidP="004E22A6">
      <w:pPr>
        <w:pStyle w:val="ListParagraph"/>
        <w:ind w:left="0"/>
        <w:contextualSpacing/>
        <w:rPr>
          <w:rFonts w:ascii="Arial" w:hAnsi="Arial" w:cs="Arial"/>
        </w:rPr>
      </w:pPr>
      <w:r w:rsidRPr="00B258E7">
        <w:rPr>
          <w:rFonts w:ascii="Arial" w:hAnsi="Arial" w:cs="Arial"/>
          <w:b/>
          <w:u w:val="single"/>
        </w:rPr>
        <w:t>Question 1</w:t>
      </w:r>
      <w:r>
        <w:rPr>
          <w:rFonts w:ascii="Arial" w:hAnsi="Arial" w:cs="Arial"/>
          <w:b/>
          <w:u w:val="single"/>
        </w:rPr>
        <w:t>0</w:t>
      </w:r>
      <w:r w:rsidRPr="00B258E7">
        <w:rPr>
          <w:rFonts w:ascii="Arial" w:hAnsi="Arial" w:cs="Arial"/>
          <w:b/>
        </w:rPr>
        <w:t>.</w:t>
      </w:r>
      <w:r w:rsidRPr="00B258E7">
        <w:rPr>
          <w:rFonts w:ascii="Arial" w:hAnsi="Arial" w:cs="Arial"/>
        </w:rPr>
        <w:t xml:space="preserve"> </w:t>
      </w:r>
      <w:r w:rsidRPr="000568C7">
        <w:rPr>
          <w:rFonts w:ascii="Arial" w:hAnsi="Arial" w:cs="Arial"/>
        </w:rPr>
        <w:t>How were the projects, primary audiences and objectives described on page 3 determined?</w:t>
      </w:r>
    </w:p>
    <w:p w:rsidR="004E22A6" w:rsidRDefault="004E22A6" w:rsidP="004E22A6">
      <w:pPr>
        <w:pStyle w:val="ListParagraph"/>
        <w:ind w:left="0"/>
        <w:rPr>
          <w:rFonts w:ascii="Arial" w:hAnsi="Arial" w:cs="Arial"/>
          <w:b/>
        </w:rPr>
      </w:pPr>
    </w:p>
    <w:p w:rsidR="004E22A6" w:rsidRDefault="004E22A6" w:rsidP="004E22A6">
      <w:pPr>
        <w:pStyle w:val="ListParagraph"/>
        <w:ind w:left="0"/>
        <w:rPr>
          <w:rFonts w:ascii="Arial" w:hAnsi="Arial" w:cs="Arial"/>
          <w:b/>
        </w:rPr>
      </w:pPr>
      <w:r w:rsidRPr="00B258E7">
        <w:rPr>
          <w:rFonts w:ascii="Arial" w:hAnsi="Arial" w:cs="Arial"/>
          <w:b/>
        </w:rPr>
        <w:t xml:space="preserve">SHA Response: </w:t>
      </w:r>
      <w:r w:rsidRPr="0065253C">
        <w:rPr>
          <w:rFonts w:ascii="Arial" w:eastAsia="Times New Roman" w:hAnsi="Arial" w:cs="Arial"/>
          <w:color w:val="1F497D"/>
        </w:rPr>
        <w:t>The primary audiences are determined based on past expertise and the impacted parties of each initiative.</w:t>
      </w:r>
      <w:r>
        <w:rPr>
          <w:rFonts w:ascii="Arial" w:hAnsi="Arial" w:cs="Arial"/>
          <w:b/>
        </w:rPr>
        <w:t xml:space="preserve"> </w:t>
      </w:r>
    </w:p>
    <w:p w:rsidR="004E22A6" w:rsidRPr="00B258E7" w:rsidRDefault="004E22A6" w:rsidP="004E22A6">
      <w:pPr>
        <w:pStyle w:val="ListParagraph"/>
        <w:ind w:left="0"/>
      </w:pPr>
    </w:p>
    <w:p w:rsidR="004E22A6" w:rsidRPr="000568C7" w:rsidRDefault="004E22A6" w:rsidP="004E22A6">
      <w:pPr>
        <w:pStyle w:val="ListParagraph"/>
        <w:ind w:left="0"/>
        <w:contextualSpacing/>
        <w:rPr>
          <w:rFonts w:ascii="Arial" w:hAnsi="Arial" w:cs="Arial"/>
        </w:rPr>
      </w:pPr>
      <w:r w:rsidRPr="00B258E7">
        <w:rPr>
          <w:rFonts w:ascii="Arial" w:hAnsi="Arial" w:cs="Arial"/>
          <w:b/>
          <w:u w:val="single"/>
        </w:rPr>
        <w:t>Question 1</w:t>
      </w:r>
      <w:r>
        <w:rPr>
          <w:rFonts w:ascii="Arial" w:hAnsi="Arial" w:cs="Arial"/>
          <w:b/>
          <w:u w:val="single"/>
        </w:rPr>
        <w:t>1</w:t>
      </w:r>
      <w:r w:rsidRPr="00B258E7">
        <w:rPr>
          <w:rFonts w:ascii="Arial" w:hAnsi="Arial" w:cs="Arial"/>
          <w:b/>
          <w:u w:val="single"/>
        </w:rPr>
        <w:t>.</w:t>
      </w:r>
      <w:r w:rsidRPr="00B258E7">
        <w:rPr>
          <w:rFonts w:ascii="Arial" w:hAnsi="Arial" w:cs="Arial"/>
        </w:rPr>
        <w:t xml:space="preserve"> </w:t>
      </w:r>
      <w:r w:rsidRPr="000568C7">
        <w:rPr>
          <w:rFonts w:ascii="Arial" w:hAnsi="Arial" w:cs="Arial"/>
        </w:rPr>
        <w:t>On page 2, the paragraph on "Self-Sufficiency" refers to prior research on the factors that inhibit families from accessing services. Could you share that prior research with us?</w:t>
      </w:r>
    </w:p>
    <w:p w:rsidR="004E22A6" w:rsidRDefault="004E22A6" w:rsidP="004E22A6">
      <w:pPr>
        <w:rPr>
          <w:rFonts w:ascii="Arial" w:hAnsi="Arial" w:cs="Arial"/>
          <w:b/>
          <w:sz w:val="22"/>
          <w:szCs w:val="22"/>
        </w:rPr>
      </w:pPr>
    </w:p>
    <w:p w:rsidR="004E22A6" w:rsidRPr="00B258E7" w:rsidRDefault="004E22A6" w:rsidP="004E22A6">
      <w:pPr>
        <w:rPr>
          <w:rFonts w:ascii="Arial" w:hAnsi="Arial" w:cs="Arial"/>
          <w:bCs/>
          <w:sz w:val="22"/>
          <w:szCs w:val="22"/>
        </w:rPr>
      </w:pPr>
      <w:r w:rsidRPr="00B258E7">
        <w:rPr>
          <w:rFonts w:ascii="Arial" w:hAnsi="Arial" w:cs="Arial"/>
          <w:b/>
          <w:sz w:val="22"/>
          <w:szCs w:val="22"/>
        </w:rPr>
        <w:t>SHA Response:</w:t>
      </w:r>
      <w:r>
        <w:rPr>
          <w:rFonts w:ascii="Arial" w:hAnsi="Arial" w:cs="Arial"/>
          <w:bCs/>
          <w:sz w:val="22"/>
          <w:szCs w:val="22"/>
        </w:rPr>
        <w:t xml:space="preserve"> </w:t>
      </w:r>
      <w:r w:rsidRPr="0065253C">
        <w:rPr>
          <w:rFonts w:ascii="Arial" w:hAnsi="Arial" w:cs="Arial"/>
          <w:color w:val="1F497D"/>
          <w:sz w:val="22"/>
          <w:szCs w:val="22"/>
        </w:rPr>
        <w:t>This research is not currently available for public sharing; however it will be available in time for the launch of this initiative.</w:t>
      </w:r>
      <w:r>
        <w:rPr>
          <w:rFonts w:ascii="Arial" w:hAnsi="Arial" w:cs="Arial"/>
          <w:bCs/>
          <w:sz w:val="22"/>
          <w:szCs w:val="22"/>
        </w:rPr>
        <w:t xml:space="preserve"> </w:t>
      </w:r>
    </w:p>
    <w:p w:rsidR="004E22A6" w:rsidRPr="00B258E7" w:rsidRDefault="004E22A6" w:rsidP="004E22A6">
      <w:pPr>
        <w:rPr>
          <w:rFonts w:ascii="Arial" w:hAnsi="Arial" w:cs="Arial"/>
          <w:bCs/>
          <w:sz w:val="22"/>
          <w:szCs w:val="22"/>
        </w:rPr>
      </w:pPr>
    </w:p>
    <w:p w:rsidR="004E22A6" w:rsidRPr="000568C7" w:rsidRDefault="004E22A6" w:rsidP="004E22A6">
      <w:pPr>
        <w:pStyle w:val="ListParagraph"/>
        <w:ind w:left="0"/>
        <w:contextualSpacing/>
        <w:rPr>
          <w:rFonts w:ascii="Arial" w:hAnsi="Arial" w:cs="Arial"/>
        </w:rPr>
      </w:pPr>
      <w:r w:rsidRPr="00B258E7">
        <w:rPr>
          <w:rFonts w:ascii="Arial" w:hAnsi="Arial" w:cs="Arial"/>
          <w:b/>
          <w:u w:val="single"/>
        </w:rPr>
        <w:t>Question 1</w:t>
      </w:r>
      <w:r>
        <w:rPr>
          <w:rFonts w:ascii="Arial" w:hAnsi="Arial" w:cs="Arial"/>
          <w:b/>
          <w:u w:val="single"/>
        </w:rPr>
        <w:t>2</w:t>
      </w:r>
      <w:r w:rsidRPr="00B258E7">
        <w:rPr>
          <w:rFonts w:ascii="Arial" w:hAnsi="Arial" w:cs="Arial"/>
          <w:b/>
          <w:u w:val="single"/>
        </w:rPr>
        <w:t>.</w:t>
      </w:r>
      <w:r w:rsidRPr="00B258E7">
        <w:rPr>
          <w:rFonts w:ascii="Arial" w:hAnsi="Arial" w:cs="Arial"/>
        </w:rPr>
        <w:t xml:space="preserve"> </w:t>
      </w:r>
      <w:r w:rsidRPr="000568C7">
        <w:rPr>
          <w:rFonts w:ascii="Arial" w:hAnsi="Arial" w:cs="Arial"/>
        </w:rPr>
        <w:t>In the matrix on page 3, Homeless Project/Primary Objectives you state that "SHA's influence is commensurate with investment as a principal funder in addressing homelessness." Do you anticipate most of the work on this project to be aimed at influencing policy or educating program managers and thought leaders? Who are the other "principal funders?"</w:t>
      </w:r>
    </w:p>
    <w:p w:rsidR="004E22A6" w:rsidRDefault="004E22A6" w:rsidP="004E22A6">
      <w:pPr>
        <w:pStyle w:val="ListParagraph"/>
        <w:ind w:left="0"/>
        <w:contextualSpacing/>
        <w:rPr>
          <w:rFonts w:ascii="Arial" w:hAnsi="Arial" w:cs="Arial"/>
          <w:b/>
        </w:rPr>
      </w:pPr>
    </w:p>
    <w:p w:rsidR="004E22A6" w:rsidRDefault="004E22A6" w:rsidP="004E22A6">
      <w:pPr>
        <w:pStyle w:val="ListParagraph"/>
        <w:ind w:left="0"/>
        <w:contextualSpacing/>
        <w:rPr>
          <w:rFonts w:ascii="Arial" w:eastAsia="Times New Roman" w:hAnsi="Arial" w:cs="Arial"/>
          <w:color w:val="1F497D"/>
        </w:rPr>
      </w:pPr>
      <w:r w:rsidRPr="00B258E7">
        <w:rPr>
          <w:rFonts w:ascii="Arial" w:hAnsi="Arial" w:cs="Arial"/>
          <w:b/>
        </w:rPr>
        <w:t>SHA Response:</w:t>
      </w:r>
      <w:r>
        <w:rPr>
          <w:rFonts w:ascii="Arial" w:hAnsi="Arial" w:cs="Arial"/>
        </w:rPr>
        <w:t xml:space="preserve"> </w:t>
      </w:r>
      <w:r w:rsidRPr="0065253C">
        <w:rPr>
          <w:rFonts w:ascii="Arial" w:eastAsia="Times New Roman" w:hAnsi="Arial" w:cs="Arial"/>
          <w:color w:val="1F497D"/>
        </w:rPr>
        <w:t xml:space="preserve">Yes, much of the focus will be in informing civic and community partners and leaders. Other funders include the City of Seattle, King County and United Way of King County. </w:t>
      </w:r>
    </w:p>
    <w:p w:rsidR="004E22A6" w:rsidRPr="00B258E7" w:rsidRDefault="004E22A6" w:rsidP="004E22A6">
      <w:pPr>
        <w:pStyle w:val="ListParagraph"/>
        <w:ind w:left="0"/>
        <w:contextualSpacing/>
        <w:rPr>
          <w:rFonts w:ascii="Arial" w:hAnsi="Arial" w:cs="Arial"/>
        </w:rPr>
      </w:pPr>
    </w:p>
    <w:p w:rsidR="004E22A6" w:rsidRPr="000568C7" w:rsidRDefault="004E22A6" w:rsidP="004E22A6">
      <w:pPr>
        <w:pStyle w:val="ListParagraph"/>
        <w:ind w:left="0"/>
        <w:rPr>
          <w:rFonts w:ascii="Arial" w:hAnsi="Arial" w:cs="Arial"/>
        </w:rPr>
      </w:pPr>
      <w:r>
        <w:rPr>
          <w:rFonts w:ascii="Arial" w:hAnsi="Arial" w:cs="Arial"/>
          <w:b/>
          <w:u w:val="single"/>
        </w:rPr>
        <w:t>Question 13</w:t>
      </w:r>
      <w:r w:rsidRPr="00B258E7">
        <w:rPr>
          <w:rFonts w:ascii="Arial" w:hAnsi="Arial" w:cs="Arial"/>
          <w:b/>
          <w:u w:val="single"/>
        </w:rPr>
        <w:t>.</w:t>
      </w:r>
      <w:r w:rsidRPr="00B258E7">
        <w:rPr>
          <w:rFonts w:ascii="Arial" w:hAnsi="Arial" w:cs="Arial"/>
        </w:rPr>
        <w:t xml:space="preserve"> </w:t>
      </w:r>
      <w:r w:rsidRPr="000568C7">
        <w:rPr>
          <w:rFonts w:ascii="Arial" w:hAnsi="Arial" w:cs="Arial"/>
        </w:rPr>
        <w:t>Has an implementation budget been set for this work? Do you anticipate that the implementation phase will be awarded as an additional services contract or as a new RFP?</w:t>
      </w:r>
    </w:p>
    <w:p w:rsidR="004E22A6" w:rsidRDefault="004E22A6" w:rsidP="004E22A6">
      <w:pPr>
        <w:pStyle w:val="ListParagraph"/>
        <w:ind w:left="360" w:hanging="360"/>
        <w:rPr>
          <w:rFonts w:ascii="Arial" w:hAnsi="Arial" w:cs="Arial"/>
          <w:b/>
        </w:rPr>
      </w:pPr>
    </w:p>
    <w:p w:rsidR="004E22A6" w:rsidRPr="0065253C" w:rsidRDefault="004E22A6" w:rsidP="004E22A6">
      <w:pPr>
        <w:pStyle w:val="ListParagraph"/>
        <w:ind w:left="0"/>
        <w:rPr>
          <w:rFonts w:ascii="Arial" w:eastAsia="Times New Roman" w:hAnsi="Arial" w:cs="Arial"/>
          <w:color w:val="1F497D"/>
        </w:rPr>
      </w:pPr>
      <w:r w:rsidRPr="00B258E7">
        <w:rPr>
          <w:rFonts w:ascii="Arial" w:hAnsi="Arial" w:cs="Arial"/>
          <w:b/>
        </w:rPr>
        <w:t>SHA Response:</w:t>
      </w:r>
      <w:r w:rsidRPr="00B258E7">
        <w:rPr>
          <w:rFonts w:ascii="Arial" w:hAnsi="Arial" w:cs="Arial"/>
        </w:rPr>
        <w:t xml:space="preserve"> </w:t>
      </w:r>
      <w:r w:rsidRPr="0065253C">
        <w:rPr>
          <w:rFonts w:ascii="Arial" w:eastAsia="Times New Roman" w:hAnsi="Arial" w:cs="Arial"/>
          <w:color w:val="1F497D"/>
        </w:rPr>
        <w:t xml:space="preserve">The implementation budget has not been finalized and SHA is not intending on </w:t>
      </w:r>
      <w:r>
        <w:rPr>
          <w:rFonts w:ascii="Arial" w:eastAsia="Times New Roman" w:hAnsi="Arial" w:cs="Arial"/>
          <w:color w:val="1F497D"/>
        </w:rPr>
        <w:t>releasing a separate RFP.</w:t>
      </w:r>
    </w:p>
    <w:p w:rsidR="004E22A6" w:rsidRDefault="004E22A6" w:rsidP="004E22A6">
      <w:pPr>
        <w:pStyle w:val="ListParagraph"/>
        <w:ind w:left="0"/>
        <w:contextualSpacing/>
        <w:rPr>
          <w:rFonts w:ascii="Arial" w:hAnsi="Arial" w:cs="Arial"/>
          <w:b/>
          <w:u w:val="single"/>
        </w:rPr>
      </w:pPr>
      <w:bookmarkStart w:id="0" w:name="_GoBack"/>
      <w:bookmarkEnd w:id="0"/>
    </w:p>
    <w:p w:rsidR="004E22A6" w:rsidRDefault="004E22A6" w:rsidP="004E22A6">
      <w:pPr>
        <w:pStyle w:val="ListParagraph"/>
        <w:ind w:left="0"/>
        <w:contextualSpacing/>
        <w:rPr>
          <w:rFonts w:ascii="Arial" w:hAnsi="Arial" w:cs="Arial"/>
        </w:rPr>
      </w:pPr>
      <w:r w:rsidRPr="00B258E7">
        <w:rPr>
          <w:rFonts w:ascii="Arial" w:hAnsi="Arial" w:cs="Arial"/>
          <w:b/>
          <w:u w:val="single"/>
        </w:rPr>
        <w:t>Question 1</w:t>
      </w:r>
      <w:r>
        <w:rPr>
          <w:rFonts w:ascii="Arial" w:hAnsi="Arial" w:cs="Arial"/>
          <w:b/>
          <w:u w:val="single"/>
        </w:rPr>
        <w:t>4</w:t>
      </w:r>
      <w:r w:rsidRPr="00B258E7">
        <w:rPr>
          <w:rFonts w:ascii="Arial" w:hAnsi="Arial" w:cs="Arial"/>
          <w:b/>
          <w:u w:val="single"/>
        </w:rPr>
        <w:t>.</w:t>
      </w:r>
      <w:r w:rsidRPr="00B258E7">
        <w:rPr>
          <w:rFonts w:ascii="Arial" w:hAnsi="Arial" w:cs="Arial"/>
        </w:rPr>
        <w:t xml:space="preserve"> </w:t>
      </w:r>
      <w:r>
        <w:rPr>
          <w:rFonts w:ascii="Arial" w:hAnsi="Arial" w:cs="Arial"/>
        </w:rPr>
        <w:t>W</w:t>
      </w:r>
      <w:r w:rsidRPr="000568C7">
        <w:rPr>
          <w:rFonts w:ascii="Arial" w:hAnsi="Arial" w:cs="Arial"/>
        </w:rPr>
        <w:t>hat is your anticipated date and method of delivery for the answers to questions?</w:t>
      </w:r>
    </w:p>
    <w:p w:rsidR="004E22A6" w:rsidRDefault="004E22A6" w:rsidP="004E22A6">
      <w:pPr>
        <w:pStyle w:val="ListParagraph"/>
        <w:ind w:left="0"/>
        <w:contextualSpacing/>
        <w:rPr>
          <w:rFonts w:ascii="Arial" w:hAnsi="Arial" w:cs="Arial"/>
          <w:b/>
        </w:rPr>
      </w:pPr>
    </w:p>
    <w:p w:rsidR="004E22A6" w:rsidRDefault="004E22A6" w:rsidP="004E22A6">
      <w:pPr>
        <w:pStyle w:val="ListParagraph"/>
        <w:ind w:left="0"/>
        <w:contextualSpacing/>
        <w:rPr>
          <w:rFonts w:ascii="Arial" w:hAnsi="Arial" w:cs="Arial"/>
          <w:b/>
        </w:rPr>
      </w:pPr>
      <w:r w:rsidRPr="00B258E7">
        <w:rPr>
          <w:rFonts w:ascii="Arial" w:hAnsi="Arial" w:cs="Arial"/>
          <w:b/>
        </w:rPr>
        <w:t xml:space="preserve">SHA Response: </w:t>
      </w:r>
      <w:r w:rsidRPr="00695EA3">
        <w:rPr>
          <w:rFonts w:ascii="Arial" w:eastAsia="Times New Roman" w:hAnsi="Arial" w:cs="Arial"/>
          <w:color w:val="1F497D"/>
        </w:rPr>
        <w:t>Questions will be addressed through an Addendum on September 18, 2017.</w:t>
      </w:r>
    </w:p>
    <w:p w:rsidR="004E22A6" w:rsidRPr="00B258E7" w:rsidRDefault="004E22A6" w:rsidP="004E22A6">
      <w:pPr>
        <w:pStyle w:val="ListParagraph"/>
        <w:ind w:left="0"/>
        <w:contextualSpacing/>
        <w:rPr>
          <w:rFonts w:ascii="Arial" w:hAnsi="Arial" w:cs="Arial"/>
        </w:rPr>
      </w:pPr>
    </w:p>
    <w:p w:rsidR="004E22A6" w:rsidRPr="00B52447" w:rsidRDefault="004E22A6" w:rsidP="004E22A6">
      <w:pPr>
        <w:rPr>
          <w:rFonts w:ascii="Arial" w:hAnsi="Arial" w:cs="Arial"/>
          <w:sz w:val="22"/>
          <w:szCs w:val="22"/>
        </w:rPr>
      </w:pPr>
      <w:r w:rsidRPr="00B258E7">
        <w:rPr>
          <w:rFonts w:ascii="Arial" w:hAnsi="Arial" w:cs="Arial"/>
          <w:b/>
          <w:sz w:val="22"/>
          <w:szCs w:val="22"/>
          <w:u w:val="single"/>
        </w:rPr>
        <w:lastRenderedPageBreak/>
        <w:t>Question 1</w:t>
      </w:r>
      <w:r>
        <w:rPr>
          <w:rFonts w:ascii="Arial" w:hAnsi="Arial" w:cs="Arial"/>
          <w:b/>
          <w:sz w:val="22"/>
          <w:szCs w:val="22"/>
          <w:u w:val="single"/>
        </w:rPr>
        <w:t>5</w:t>
      </w:r>
      <w:r w:rsidRPr="00B258E7">
        <w:rPr>
          <w:rFonts w:ascii="Arial" w:hAnsi="Arial" w:cs="Arial"/>
          <w:b/>
          <w:sz w:val="22"/>
          <w:szCs w:val="22"/>
          <w:u w:val="single"/>
        </w:rPr>
        <w:t>.</w:t>
      </w:r>
      <w:r w:rsidRPr="00B258E7">
        <w:rPr>
          <w:rFonts w:ascii="Arial" w:hAnsi="Arial" w:cs="Arial"/>
          <w:sz w:val="22"/>
          <w:szCs w:val="22"/>
        </w:rPr>
        <w:t xml:space="preserve"> </w:t>
      </w:r>
      <w:r w:rsidRPr="00B52447">
        <w:rPr>
          <w:rFonts w:ascii="Arial" w:hAnsi="Arial" w:cs="Arial"/>
          <w:sz w:val="22"/>
          <w:szCs w:val="22"/>
        </w:rPr>
        <w:t>Does SHA expect the consultant to perform interviews with individuals outside of SHA (community or outside stakeholder groups for example)? If so what is the expected scope of that research?</w:t>
      </w:r>
    </w:p>
    <w:p w:rsidR="004E22A6" w:rsidRDefault="004E22A6" w:rsidP="004E22A6">
      <w:pPr>
        <w:rPr>
          <w:rFonts w:ascii="Arial" w:hAnsi="Arial" w:cs="Arial"/>
          <w:sz w:val="22"/>
          <w:szCs w:val="22"/>
        </w:rPr>
      </w:pPr>
    </w:p>
    <w:p w:rsidR="004E22A6" w:rsidRPr="00B258E7" w:rsidRDefault="004E22A6" w:rsidP="004E22A6">
      <w:pPr>
        <w:rPr>
          <w:rFonts w:ascii="Arial" w:hAnsi="Arial" w:cs="Arial"/>
          <w:sz w:val="22"/>
          <w:szCs w:val="22"/>
        </w:rPr>
      </w:pPr>
      <w:r w:rsidRPr="00B258E7">
        <w:rPr>
          <w:rFonts w:ascii="Arial" w:hAnsi="Arial" w:cs="Arial"/>
          <w:b/>
          <w:sz w:val="22"/>
          <w:szCs w:val="22"/>
        </w:rPr>
        <w:t xml:space="preserve">SHA Response: </w:t>
      </w:r>
      <w:r w:rsidRPr="00695EA3">
        <w:rPr>
          <w:rFonts w:ascii="Arial" w:hAnsi="Arial" w:cs="Arial"/>
          <w:color w:val="1F497D"/>
          <w:sz w:val="22"/>
          <w:szCs w:val="22"/>
        </w:rPr>
        <w:t xml:space="preserve">Yes, SHA does anticipate limited stakeholder interviews to help inform messaging. </w:t>
      </w:r>
    </w:p>
    <w:p w:rsidR="004E22A6" w:rsidRPr="00B258E7" w:rsidRDefault="004E22A6" w:rsidP="004E22A6">
      <w:pPr>
        <w:pStyle w:val="ListParagraph"/>
        <w:ind w:left="0"/>
        <w:contextualSpacing/>
        <w:rPr>
          <w:rFonts w:ascii="Arial" w:hAnsi="Arial" w:cs="Arial"/>
        </w:rPr>
      </w:pPr>
    </w:p>
    <w:p w:rsidR="004E22A6" w:rsidRPr="0010425B" w:rsidRDefault="004E22A6" w:rsidP="004E22A6">
      <w:pPr>
        <w:rPr>
          <w:rFonts w:ascii="Arial" w:hAnsi="Arial" w:cs="Arial"/>
          <w:sz w:val="22"/>
          <w:szCs w:val="22"/>
        </w:rPr>
      </w:pPr>
      <w:r w:rsidRPr="00B258E7">
        <w:rPr>
          <w:rFonts w:ascii="Arial" w:hAnsi="Arial" w:cs="Arial"/>
          <w:b/>
          <w:sz w:val="22"/>
          <w:szCs w:val="22"/>
          <w:u w:val="single"/>
        </w:rPr>
        <w:t>Question 1</w:t>
      </w:r>
      <w:r>
        <w:rPr>
          <w:rFonts w:ascii="Arial" w:hAnsi="Arial" w:cs="Arial"/>
          <w:b/>
          <w:sz w:val="22"/>
          <w:szCs w:val="22"/>
          <w:u w:val="single"/>
        </w:rPr>
        <w:t>6</w:t>
      </w:r>
      <w:r w:rsidRPr="00B258E7">
        <w:rPr>
          <w:rFonts w:ascii="Arial" w:hAnsi="Arial" w:cs="Arial"/>
          <w:b/>
          <w:sz w:val="22"/>
          <w:szCs w:val="22"/>
          <w:u w:val="single"/>
        </w:rPr>
        <w:t xml:space="preserve">. </w:t>
      </w:r>
      <w:r w:rsidRPr="0010425B">
        <w:rPr>
          <w:rFonts w:ascii="Arial" w:hAnsi="Arial" w:cs="Arial"/>
          <w:sz w:val="22"/>
          <w:szCs w:val="22"/>
        </w:rPr>
        <w:t>Are there external milestones or initiatives the timeline and end date are based around?</w:t>
      </w:r>
    </w:p>
    <w:p w:rsidR="004E22A6" w:rsidRPr="00B258E7" w:rsidRDefault="004E22A6" w:rsidP="004E22A6">
      <w:pPr>
        <w:spacing w:line="252" w:lineRule="auto"/>
        <w:rPr>
          <w:rFonts w:ascii="Arial" w:hAnsi="Arial" w:cs="Arial"/>
          <w:sz w:val="22"/>
          <w:szCs w:val="22"/>
        </w:rPr>
      </w:pPr>
    </w:p>
    <w:p w:rsidR="004E22A6" w:rsidRPr="00695EA3" w:rsidRDefault="004E22A6" w:rsidP="004E22A6">
      <w:pPr>
        <w:pStyle w:val="ListParagraph"/>
        <w:ind w:left="0"/>
        <w:rPr>
          <w:rFonts w:ascii="Arial" w:eastAsia="Times New Roman" w:hAnsi="Arial" w:cs="Arial"/>
          <w:color w:val="1F497D"/>
        </w:rPr>
      </w:pPr>
      <w:r w:rsidRPr="00B258E7">
        <w:rPr>
          <w:rFonts w:ascii="Arial" w:hAnsi="Arial" w:cs="Arial"/>
          <w:b/>
        </w:rPr>
        <w:t xml:space="preserve">SHA Response: </w:t>
      </w:r>
      <w:r w:rsidRPr="00695EA3">
        <w:rPr>
          <w:rFonts w:ascii="Arial" w:eastAsia="Times New Roman" w:hAnsi="Arial" w:cs="Arial"/>
          <w:color w:val="1F497D"/>
        </w:rPr>
        <w:t>The major milestones are based on external timelines specifically surrounding the start of voucher issuance and the school year.</w:t>
      </w:r>
    </w:p>
    <w:p w:rsidR="004E22A6" w:rsidRDefault="004E22A6" w:rsidP="004E22A6">
      <w:pPr>
        <w:spacing w:line="252" w:lineRule="auto"/>
        <w:rPr>
          <w:rFonts w:ascii="Arial" w:hAnsi="Arial" w:cs="Arial"/>
          <w:b/>
          <w:sz w:val="22"/>
          <w:szCs w:val="22"/>
          <w:u w:val="single"/>
        </w:rPr>
      </w:pPr>
    </w:p>
    <w:p w:rsidR="004E22A6" w:rsidRPr="0010425B" w:rsidRDefault="004E22A6" w:rsidP="004E22A6">
      <w:pPr>
        <w:spacing w:line="252" w:lineRule="auto"/>
        <w:rPr>
          <w:rFonts w:ascii="Arial" w:hAnsi="Arial" w:cs="Arial"/>
          <w:sz w:val="22"/>
          <w:szCs w:val="22"/>
        </w:rPr>
      </w:pPr>
      <w:r w:rsidRPr="00B258E7">
        <w:rPr>
          <w:rFonts w:ascii="Arial" w:hAnsi="Arial" w:cs="Arial"/>
          <w:b/>
          <w:sz w:val="22"/>
          <w:szCs w:val="22"/>
          <w:u w:val="single"/>
        </w:rPr>
        <w:t>Question 1</w:t>
      </w:r>
      <w:r>
        <w:rPr>
          <w:rFonts w:ascii="Arial" w:hAnsi="Arial" w:cs="Arial"/>
          <w:b/>
          <w:sz w:val="22"/>
          <w:szCs w:val="22"/>
          <w:u w:val="single"/>
        </w:rPr>
        <w:t>7</w:t>
      </w:r>
      <w:r w:rsidRPr="00B258E7">
        <w:rPr>
          <w:rFonts w:ascii="Arial" w:hAnsi="Arial" w:cs="Arial"/>
          <w:b/>
          <w:sz w:val="22"/>
          <w:szCs w:val="22"/>
          <w:u w:val="single"/>
        </w:rPr>
        <w:t xml:space="preserve">. </w:t>
      </w:r>
      <w:r w:rsidRPr="0010425B">
        <w:rPr>
          <w:rFonts w:ascii="Arial" w:hAnsi="Arial" w:cs="Arial"/>
          <w:sz w:val="22"/>
          <w:szCs w:val="22"/>
        </w:rPr>
        <w:t xml:space="preserve">What types/formats of templates and tools do you expect as deliverables (InDesign, </w:t>
      </w:r>
      <w:proofErr w:type="spellStart"/>
      <w:r w:rsidRPr="0010425B">
        <w:rPr>
          <w:rFonts w:ascii="Arial" w:hAnsi="Arial" w:cs="Arial"/>
          <w:sz w:val="22"/>
          <w:szCs w:val="22"/>
        </w:rPr>
        <w:t>Powerpoint</w:t>
      </w:r>
      <w:proofErr w:type="spellEnd"/>
      <w:r w:rsidRPr="0010425B">
        <w:rPr>
          <w:rFonts w:ascii="Arial" w:hAnsi="Arial" w:cs="Arial"/>
          <w:sz w:val="22"/>
          <w:szCs w:val="22"/>
        </w:rPr>
        <w:t>, etc.?)</w:t>
      </w:r>
    </w:p>
    <w:p w:rsidR="004E22A6" w:rsidRDefault="004E22A6" w:rsidP="004E22A6">
      <w:pPr>
        <w:pStyle w:val="ListParagraph"/>
        <w:spacing w:line="252" w:lineRule="auto"/>
        <w:ind w:left="0"/>
        <w:rPr>
          <w:rFonts w:ascii="Arial" w:hAnsi="Arial" w:cs="Arial"/>
          <w:b/>
        </w:rPr>
      </w:pPr>
    </w:p>
    <w:p w:rsidR="004E22A6" w:rsidRDefault="004E22A6" w:rsidP="004E22A6">
      <w:pPr>
        <w:pStyle w:val="ListParagraph"/>
        <w:spacing w:line="252" w:lineRule="auto"/>
        <w:ind w:left="0"/>
        <w:rPr>
          <w:rFonts w:ascii="Arial" w:hAnsi="Arial" w:cs="Arial"/>
          <w:b/>
          <w:u w:val="single"/>
        </w:rPr>
      </w:pPr>
      <w:r w:rsidRPr="00B258E7">
        <w:rPr>
          <w:rFonts w:ascii="Arial" w:hAnsi="Arial" w:cs="Arial"/>
          <w:b/>
        </w:rPr>
        <w:t xml:space="preserve">SHA Response: </w:t>
      </w:r>
      <w:r w:rsidRPr="00695EA3">
        <w:rPr>
          <w:rFonts w:ascii="Arial" w:eastAsia="Times New Roman" w:hAnsi="Arial" w:cs="Arial"/>
          <w:color w:val="1F497D"/>
        </w:rPr>
        <w:t>Any common format that would allow easy use by staff (PowerPoint, InDesign, Word, etc.).</w:t>
      </w:r>
    </w:p>
    <w:p w:rsidR="004E22A6" w:rsidRDefault="004E22A6" w:rsidP="004E22A6">
      <w:pPr>
        <w:rPr>
          <w:rFonts w:ascii="Arial" w:hAnsi="Arial" w:cs="Arial"/>
          <w:b/>
          <w:sz w:val="22"/>
          <w:szCs w:val="22"/>
          <w:u w:val="single"/>
        </w:rPr>
      </w:pPr>
    </w:p>
    <w:p w:rsidR="004E22A6" w:rsidRPr="0010425B" w:rsidRDefault="004E22A6" w:rsidP="004E22A6">
      <w:pPr>
        <w:rPr>
          <w:rFonts w:ascii="Arial" w:hAnsi="Arial" w:cs="Arial"/>
          <w:sz w:val="22"/>
          <w:szCs w:val="22"/>
        </w:rPr>
      </w:pPr>
      <w:r w:rsidRPr="00B258E7">
        <w:rPr>
          <w:rFonts w:ascii="Arial" w:hAnsi="Arial" w:cs="Arial"/>
          <w:b/>
          <w:sz w:val="22"/>
          <w:szCs w:val="22"/>
          <w:u w:val="single"/>
        </w:rPr>
        <w:t>Question 1</w:t>
      </w:r>
      <w:r>
        <w:rPr>
          <w:rFonts w:ascii="Arial" w:hAnsi="Arial" w:cs="Arial"/>
          <w:b/>
          <w:sz w:val="22"/>
          <w:szCs w:val="22"/>
          <w:u w:val="single"/>
        </w:rPr>
        <w:t>8</w:t>
      </w:r>
      <w:r w:rsidRPr="00B258E7">
        <w:rPr>
          <w:rFonts w:ascii="Arial" w:hAnsi="Arial" w:cs="Arial"/>
          <w:b/>
          <w:sz w:val="22"/>
          <w:szCs w:val="22"/>
          <w:u w:val="single"/>
        </w:rPr>
        <w:t>.</w:t>
      </w:r>
      <w:r w:rsidRPr="00B258E7">
        <w:rPr>
          <w:rFonts w:ascii="Arial" w:hAnsi="Arial" w:cs="Arial"/>
        </w:rPr>
        <w:t xml:space="preserve"> </w:t>
      </w:r>
      <w:r w:rsidRPr="0010425B">
        <w:rPr>
          <w:rFonts w:ascii="Arial" w:hAnsi="Arial" w:cs="Arial"/>
          <w:sz w:val="22"/>
          <w:szCs w:val="22"/>
        </w:rPr>
        <w:t>Who at SHA do you envision being trained on the messaging (departments/titles; numbers of staff?)</w:t>
      </w:r>
    </w:p>
    <w:p w:rsidR="004E22A6" w:rsidRPr="0010425B" w:rsidRDefault="004E22A6" w:rsidP="004E22A6">
      <w:pPr>
        <w:spacing w:line="252" w:lineRule="auto"/>
        <w:rPr>
          <w:rFonts w:ascii="Arial" w:hAnsi="Arial" w:cs="Arial"/>
          <w:sz w:val="22"/>
          <w:szCs w:val="22"/>
        </w:rPr>
      </w:pPr>
    </w:p>
    <w:p w:rsidR="004E22A6" w:rsidRPr="00B258E7" w:rsidRDefault="004E22A6" w:rsidP="004E22A6">
      <w:pPr>
        <w:spacing w:line="252" w:lineRule="auto"/>
        <w:rPr>
          <w:rFonts w:ascii="Arial" w:hAnsi="Arial" w:cs="Arial"/>
        </w:rPr>
      </w:pPr>
      <w:r w:rsidRPr="00B258E7">
        <w:rPr>
          <w:rFonts w:ascii="Arial" w:hAnsi="Arial" w:cs="Arial"/>
          <w:b/>
          <w:sz w:val="22"/>
          <w:szCs w:val="22"/>
        </w:rPr>
        <w:t>SHA Response:</w:t>
      </w:r>
      <w:r w:rsidRPr="00B258E7">
        <w:rPr>
          <w:rFonts w:ascii="Arial" w:hAnsi="Arial" w:cs="Arial"/>
          <w:sz w:val="22"/>
          <w:szCs w:val="22"/>
        </w:rPr>
        <w:t xml:space="preserve"> </w:t>
      </w:r>
      <w:r w:rsidRPr="00695EA3">
        <w:rPr>
          <w:rFonts w:ascii="Arial" w:hAnsi="Arial" w:cs="Arial"/>
          <w:color w:val="1F497D"/>
          <w:sz w:val="22"/>
          <w:szCs w:val="22"/>
        </w:rPr>
        <w:t>We anticipate 2-3 Project Coordinators/Managers in the Policy Office to be trained.</w:t>
      </w:r>
    </w:p>
    <w:p w:rsidR="004E22A6" w:rsidRPr="00B258E7" w:rsidRDefault="004E22A6" w:rsidP="004E22A6">
      <w:pPr>
        <w:spacing w:line="252" w:lineRule="auto"/>
      </w:pPr>
    </w:p>
    <w:p w:rsidR="004E22A6" w:rsidRDefault="004E22A6" w:rsidP="004E22A6">
      <w:pPr>
        <w:spacing w:line="252" w:lineRule="auto"/>
        <w:rPr>
          <w:rFonts w:ascii="Arial" w:hAnsi="Arial" w:cs="Arial"/>
          <w:sz w:val="22"/>
          <w:szCs w:val="22"/>
        </w:rPr>
      </w:pPr>
      <w:r w:rsidRPr="00B258E7">
        <w:rPr>
          <w:rFonts w:ascii="Arial" w:hAnsi="Arial" w:cs="Arial"/>
          <w:b/>
          <w:sz w:val="22"/>
          <w:szCs w:val="22"/>
          <w:u w:val="single"/>
        </w:rPr>
        <w:t xml:space="preserve">Question </w:t>
      </w:r>
      <w:r>
        <w:rPr>
          <w:rFonts w:ascii="Arial" w:hAnsi="Arial" w:cs="Arial"/>
          <w:b/>
          <w:sz w:val="22"/>
          <w:szCs w:val="22"/>
          <w:u w:val="single"/>
        </w:rPr>
        <w:t>19</w:t>
      </w:r>
      <w:r w:rsidRPr="00B258E7">
        <w:rPr>
          <w:rFonts w:ascii="Arial" w:hAnsi="Arial" w:cs="Arial"/>
          <w:b/>
          <w:sz w:val="22"/>
          <w:szCs w:val="22"/>
          <w:u w:val="single"/>
        </w:rPr>
        <w:t>.</w:t>
      </w:r>
      <w:r w:rsidRPr="00B258E7">
        <w:rPr>
          <w:rFonts w:ascii="Arial" w:hAnsi="Arial" w:cs="Arial"/>
          <w:sz w:val="22"/>
          <w:szCs w:val="22"/>
        </w:rPr>
        <w:t xml:space="preserve"> </w:t>
      </w:r>
      <w:r w:rsidRPr="0010425B">
        <w:rPr>
          <w:rFonts w:ascii="Arial" w:hAnsi="Arial" w:cs="Arial"/>
          <w:sz w:val="22"/>
          <w:szCs w:val="22"/>
        </w:rPr>
        <w:t>Do you expect stakeholder and/or audience outreach to be a part of the branding and marketing development?</w:t>
      </w:r>
    </w:p>
    <w:p w:rsidR="004E22A6" w:rsidRPr="0010425B" w:rsidRDefault="004E22A6" w:rsidP="004E22A6">
      <w:pPr>
        <w:spacing w:line="252" w:lineRule="auto"/>
        <w:rPr>
          <w:rFonts w:ascii="Arial" w:hAnsi="Arial" w:cs="Arial"/>
          <w:sz w:val="22"/>
          <w:szCs w:val="22"/>
        </w:rPr>
      </w:pPr>
    </w:p>
    <w:p w:rsidR="00F71A1B" w:rsidRPr="00153407" w:rsidRDefault="004E22A6" w:rsidP="004E22A6">
      <w:pPr>
        <w:pStyle w:val="NormalWeb"/>
        <w:tabs>
          <w:tab w:val="left" w:pos="432"/>
          <w:tab w:val="left" w:pos="864"/>
          <w:tab w:val="left" w:pos="1296"/>
          <w:tab w:val="left" w:pos="1728"/>
          <w:tab w:val="left" w:pos="2160"/>
          <w:tab w:val="left" w:pos="2592"/>
          <w:tab w:val="left" w:pos="3024"/>
        </w:tabs>
        <w:spacing w:before="0" w:beforeAutospacing="0" w:after="0" w:afterAutospacing="0"/>
        <w:rPr>
          <w:rFonts w:ascii="Arial" w:hAnsi="Arial" w:cs="Arial"/>
        </w:rPr>
      </w:pPr>
      <w:r w:rsidRPr="00B258E7">
        <w:rPr>
          <w:rFonts w:ascii="Arial" w:hAnsi="Arial" w:cs="Arial"/>
          <w:b/>
        </w:rPr>
        <w:t>SHA Response:</w:t>
      </w:r>
      <w:r w:rsidRPr="00B258E7">
        <w:rPr>
          <w:rFonts w:ascii="Arial" w:hAnsi="Arial" w:cs="Arial"/>
        </w:rPr>
        <w:t xml:space="preserve"> </w:t>
      </w:r>
      <w:r w:rsidRPr="00695EA3">
        <w:rPr>
          <w:rFonts w:ascii="Arial" w:eastAsia="Times New Roman" w:hAnsi="Arial" w:cs="Arial"/>
          <w:color w:val="1F497D"/>
        </w:rPr>
        <w:t>Yes, we do anticipate outreach to be incorporated in the branding and marketing development.</w:t>
      </w:r>
    </w:p>
    <w:p w:rsidR="002E58E3" w:rsidRPr="00153407" w:rsidRDefault="002E58E3">
      <w:pPr>
        <w:pStyle w:val="Header"/>
        <w:tabs>
          <w:tab w:val="clear" w:pos="4320"/>
          <w:tab w:val="clear" w:pos="8640"/>
          <w:tab w:val="left" w:pos="432"/>
          <w:tab w:val="left" w:pos="864"/>
          <w:tab w:val="left" w:pos="1296"/>
          <w:tab w:val="left" w:pos="1728"/>
          <w:tab w:val="left" w:pos="2160"/>
          <w:tab w:val="left" w:pos="2592"/>
          <w:tab w:val="left" w:pos="3024"/>
        </w:tabs>
        <w:rPr>
          <w:rFonts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rPr>
          <w:rFonts w:ascii="Arial" w:hAnsi="Arial" w:cs="Arial"/>
        </w:rPr>
      </w:pPr>
    </w:p>
    <w:p w:rsidR="002E58E3" w:rsidRPr="00153407" w:rsidRDefault="002E58E3">
      <w:pPr>
        <w:tabs>
          <w:tab w:val="left" w:pos="432"/>
          <w:tab w:val="left" w:pos="864"/>
          <w:tab w:val="left" w:pos="1296"/>
          <w:tab w:val="left" w:pos="1728"/>
          <w:tab w:val="left" w:pos="2160"/>
          <w:tab w:val="left" w:pos="2592"/>
          <w:tab w:val="left" w:pos="3024"/>
        </w:tabs>
        <w:jc w:val="center"/>
        <w:rPr>
          <w:rFonts w:ascii="Arial" w:hAnsi="Arial" w:cs="Arial"/>
        </w:rPr>
      </w:pPr>
      <w:r w:rsidRPr="00153407">
        <w:rPr>
          <w:rFonts w:ascii="Arial" w:hAnsi="Arial" w:cs="Arial"/>
        </w:rPr>
        <w:t xml:space="preserve">END OF ADDENDUM </w:t>
      </w:r>
      <w:r w:rsidR="0067045A" w:rsidRPr="00B57651">
        <w:rPr>
          <w:rFonts w:ascii="Arial" w:hAnsi="Arial" w:cs="Arial"/>
        </w:rPr>
        <w:t xml:space="preserve">NO. </w:t>
      </w:r>
      <w:r w:rsidR="00FC08D1">
        <w:rPr>
          <w:rFonts w:ascii="Arial" w:hAnsi="Arial" w:cs="Arial"/>
          <w:sz w:val="22"/>
          <w:u w:val="single"/>
        </w:rPr>
        <w:t>1</w:t>
      </w:r>
    </w:p>
    <w:sectPr w:rsidR="002E58E3" w:rsidRPr="00153407">
      <w:footerReference w:type="default" r:id="rId8"/>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50" w:rsidRDefault="00D93150" w:rsidP="00D93150">
      <w:r>
        <w:separator/>
      </w:r>
    </w:p>
  </w:endnote>
  <w:endnote w:type="continuationSeparator" w:id="0">
    <w:p w:rsidR="00D93150" w:rsidRDefault="00D93150" w:rsidP="00D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50" w:rsidRPr="00153407" w:rsidRDefault="00D93150">
    <w:pPr>
      <w:pStyle w:val="Footer"/>
      <w:rPr>
        <w:rFonts w:ascii="Arial" w:hAnsi="Arial" w:cs="Arial"/>
      </w:rPr>
    </w:pPr>
    <w:r w:rsidRPr="00153407">
      <w:rPr>
        <w:rFonts w:ascii="Arial" w:hAnsi="Arial" w:cs="Arial"/>
      </w:rPr>
      <w:t xml:space="preserve">                                                                                                </w:t>
    </w:r>
    <w:r w:rsidR="00153407">
      <w:rPr>
        <w:rFonts w:ascii="Arial" w:hAnsi="Arial" w:cs="Arial"/>
      </w:rPr>
      <w:t xml:space="preserve">             </w:t>
    </w:r>
    <w:r w:rsidR="00153407" w:rsidRPr="00153407">
      <w:rPr>
        <w:rFonts w:ascii="Arial" w:hAnsi="Arial" w:cs="Arial"/>
      </w:rPr>
      <w:t xml:space="preserve">  </w:t>
    </w:r>
    <w:r w:rsidRPr="00153407">
      <w:rPr>
        <w:rFonts w:ascii="Arial" w:hAnsi="Arial" w:cs="Arial"/>
      </w:rPr>
      <w:t xml:space="preserve">Revised </w:t>
    </w:r>
    <w:r w:rsidR="0067045A">
      <w:rPr>
        <w:rFonts w:ascii="Arial" w:hAnsi="Arial" w:cs="Arial"/>
      </w:rPr>
      <w:t>09-15</w:t>
    </w:r>
    <w:r w:rsidR="00153407" w:rsidRPr="00153407">
      <w:rPr>
        <w:rFonts w:ascii="Arial" w:hAnsi="Arial" w:cs="Arial"/>
      </w:rPr>
      <w:t>-</w:t>
    </w:r>
    <w:r w:rsidR="0067045A">
      <w:rPr>
        <w:rFonts w:ascii="Arial" w:hAnsi="Arial" w:cs="Arial"/>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50" w:rsidRDefault="00D93150" w:rsidP="00D93150">
      <w:r>
        <w:separator/>
      </w:r>
    </w:p>
  </w:footnote>
  <w:footnote w:type="continuationSeparator" w:id="0">
    <w:p w:rsidR="00D93150" w:rsidRDefault="00D93150" w:rsidP="00D9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3F47"/>
    <w:multiLevelType w:val="hybridMultilevel"/>
    <w:tmpl w:val="A9628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1331F5"/>
    <w:multiLevelType w:val="hybridMultilevel"/>
    <w:tmpl w:val="7C729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2B14ED"/>
    <w:multiLevelType w:val="hybridMultilevel"/>
    <w:tmpl w:val="0E16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D10C7"/>
    <w:multiLevelType w:val="hybridMultilevel"/>
    <w:tmpl w:val="3794B8C2"/>
    <w:lvl w:ilvl="0" w:tplc="B09C07CA">
      <w:start w:val="3"/>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5A996F2C"/>
    <w:multiLevelType w:val="hybridMultilevel"/>
    <w:tmpl w:val="B3147400"/>
    <w:lvl w:ilvl="0" w:tplc="32A2E8E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EA"/>
    <w:rsid w:val="000046A8"/>
    <w:rsid w:val="00005676"/>
    <w:rsid w:val="00153407"/>
    <w:rsid w:val="0015399E"/>
    <w:rsid w:val="002E58E3"/>
    <w:rsid w:val="004C2E13"/>
    <w:rsid w:val="004E22A6"/>
    <w:rsid w:val="0053280C"/>
    <w:rsid w:val="005934EA"/>
    <w:rsid w:val="0067045A"/>
    <w:rsid w:val="006E656E"/>
    <w:rsid w:val="007D008C"/>
    <w:rsid w:val="009A7C26"/>
    <w:rsid w:val="00B0435B"/>
    <w:rsid w:val="00B57651"/>
    <w:rsid w:val="00D93150"/>
    <w:rsid w:val="00F17334"/>
    <w:rsid w:val="00F71A1B"/>
    <w:rsid w:val="00FC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 w:type="character" w:styleId="PlaceholderText">
    <w:name w:val="Placeholder Text"/>
    <w:basedOn w:val="DefaultParagraphFont"/>
    <w:uiPriority w:val="99"/>
    <w:semiHidden/>
    <w:rsid w:val="0015399E"/>
    <w:rPr>
      <w:color w:val="808080"/>
    </w:rPr>
  </w:style>
  <w:style w:type="paragraph" w:styleId="BalloonText">
    <w:name w:val="Balloon Text"/>
    <w:basedOn w:val="Normal"/>
    <w:link w:val="BalloonTextChar"/>
    <w:rsid w:val="0015399E"/>
    <w:rPr>
      <w:rFonts w:ascii="Tahoma" w:hAnsi="Tahoma" w:cs="Tahoma"/>
      <w:sz w:val="16"/>
      <w:szCs w:val="16"/>
    </w:rPr>
  </w:style>
  <w:style w:type="character" w:customStyle="1" w:styleId="BalloonTextChar">
    <w:name w:val="Balloon Text Char"/>
    <w:basedOn w:val="DefaultParagraphFont"/>
    <w:link w:val="BalloonText"/>
    <w:rsid w:val="0015399E"/>
    <w:rPr>
      <w:rFonts w:ascii="Tahoma" w:hAnsi="Tahoma" w:cs="Tahoma"/>
      <w:sz w:val="16"/>
      <w:szCs w:val="16"/>
    </w:rPr>
  </w:style>
  <w:style w:type="character" w:customStyle="1" w:styleId="Style1">
    <w:name w:val="Style1"/>
    <w:basedOn w:val="DefaultParagraphFont"/>
    <w:uiPriority w:val="1"/>
    <w:rsid w:val="00B0435B"/>
    <w:rPr>
      <w:rFonts w:ascii="Arial" w:hAnsi="Arial"/>
    </w:rPr>
  </w:style>
  <w:style w:type="character" w:customStyle="1" w:styleId="Style2">
    <w:name w:val="Style2"/>
    <w:basedOn w:val="DefaultParagraphFont"/>
    <w:uiPriority w:val="1"/>
    <w:rsid w:val="004C2E13"/>
    <w:rPr>
      <w:rFonts w:ascii="Arial" w:hAnsi="Arial"/>
      <w:b/>
    </w:rPr>
  </w:style>
  <w:style w:type="paragraph" w:styleId="ListParagraph">
    <w:name w:val="List Paragraph"/>
    <w:basedOn w:val="Normal"/>
    <w:uiPriority w:val="34"/>
    <w:qFormat/>
    <w:rsid w:val="004E22A6"/>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i/>
      <w:iCs/>
      <w:sz w:val="22"/>
    </w:rPr>
  </w:style>
  <w:style w:type="paragraph" w:styleId="Header">
    <w:name w:val="header"/>
    <w:basedOn w:val="Normal"/>
    <w:pPr>
      <w:tabs>
        <w:tab w:val="center" w:pos="4320"/>
        <w:tab w:val="right" w:pos="8640"/>
      </w:tabs>
    </w:pPr>
    <w:rPr>
      <w:rFonts w:ascii="Arial" w:hAnsi="Arial"/>
    </w:rPr>
  </w:style>
  <w:style w:type="paragraph" w:styleId="BodyTextIndent">
    <w:name w:val="Body Text Indent"/>
    <w:basedOn w:val="Normal"/>
    <w:pPr>
      <w:ind w:left="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D93150"/>
    <w:pPr>
      <w:tabs>
        <w:tab w:val="center" w:pos="4680"/>
        <w:tab w:val="right" w:pos="9360"/>
      </w:tabs>
    </w:pPr>
  </w:style>
  <w:style w:type="character" w:customStyle="1" w:styleId="FooterChar">
    <w:name w:val="Footer Char"/>
    <w:basedOn w:val="DefaultParagraphFont"/>
    <w:link w:val="Footer"/>
    <w:rsid w:val="00D93150"/>
    <w:rPr>
      <w:sz w:val="24"/>
      <w:szCs w:val="24"/>
    </w:rPr>
  </w:style>
  <w:style w:type="character" w:styleId="PlaceholderText">
    <w:name w:val="Placeholder Text"/>
    <w:basedOn w:val="DefaultParagraphFont"/>
    <w:uiPriority w:val="99"/>
    <w:semiHidden/>
    <w:rsid w:val="0015399E"/>
    <w:rPr>
      <w:color w:val="808080"/>
    </w:rPr>
  </w:style>
  <w:style w:type="paragraph" w:styleId="BalloonText">
    <w:name w:val="Balloon Text"/>
    <w:basedOn w:val="Normal"/>
    <w:link w:val="BalloonTextChar"/>
    <w:rsid w:val="0015399E"/>
    <w:rPr>
      <w:rFonts w:ascii="Tahoma" w:hAnsi="Tahoma" w:cs="Tahoma"/>
      <w:sz w:val="16"/>
      <w:szCs w:val="16"/>
    </w:rPr>
  </w:style>
  <w:style w:type="character" w:customStyle="1" w:styleId="BalloonTextChar">
    <w:name w:val="Balloon Text Char"/>
    <w:basedOn w:val="DefaultParagraphFont"/>
    <w:link w:val="BalloonText"/>
    <w:rsid w:val="0015399E"/>
    <w:rPr>
      <w:rFonts w:ascii="Tahoma" w:hAnsi="Tahoma" w:cs="Tahoma"/>
      <w:sz w:val="16"/>
      <w:szCs w:val="16"/>
    </w:rPr>
  </w:style>
  <w:style w:type="character" w:customStyle="1" w:styleId="Style1">
    <w:name w:val="Style1"/>
    <w:basedOn w:val="DefaultParagraphFont"/>
    <w:uiPriority w:val="1"/>
    <w:rsid w:val="00B0435B"/>
    <w:rPr>
      <w:rFonts w:ascii="Arial" w:hAnsi="Arial"/>
    </w:rPr>
  </w:style>
  <w:style w:type="character" w:customStyle="1" w:styleId="Style2">
    <w:name w:val="Style2"/>
    <w:basedOn w:val="DefaultParagraphFont"/>
    <w:uiPriority w:val="1"/>
    <w:rsid w:val="004C2E13"/>
    <w:rPr>
      <w:rFonts w:ascii="Arial" w:hAnsi="Arial"/>
      <w:b/>
    </w:rPr>
  </w:style>
  <w:style w:type="paragraph" w:styleId="ListParagraph">
    <w:name w:val="List Paragraph"/>
    <w:basedOn w:val="Normal"/>
    <w:uiPriority w:val="34"/>
    <w:qFormat/>
    <w:rsid w:val="004E22A6"/>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DDD6742F9E4478B967DFDB75A7058E"/>
        <w:category>
          <w:name w:val="General"/>
          <w:gallery w:val="placeholder"/>
        </w:category>
        <w:types>
          <w:type w:val="bbPlcHdr"/>
        </w:types>
        <w:behaviors>
          <w:behavior w:val="content"/>
        </w:behaviors>
        <w:guid w:val="{5BC195D2-E4A3-4CD2-A979-ADC9EF2122C0}"/>
      </w:docPartPr>
      <w:docPartBody>
        <w:p w:rsidR="00DF4080" w:rsidRDefault="006037C8" w:rsidP="006037C8">
          <w:pPr>
            <w:pStyle w:val="DCDDD6742F9E4478B967DFDB75A7058E"/>
          </w:pPr>
          <w:r w:rsidRPr="000046A8">
            <w:rPr>
              <w:rStyle w:val="PlaceholderText"/>
              <w:rFonts w:ascii="Arial" w:hAnsi="Arial" w:cs="Arial"/>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99"/>
    <w:rsid w:val="006037C8"/>
    <w:rsid w:val="00C25C99"/>
    <w:rsid w:val="00D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7C8"/>
    <w:rPr>
      <w:color w:val="808080"/>
    </w:rPr>
  </w:style>
  <w:style w:type="paragraph" w:customStyle="1" w:styleId="CC3D0CCE270B4403A1110089EFC6BBE9">
    <w:name w:val="CC3D0CCE270B4403A1110089EFC6BBE9"/>
    <w:rsid w:val="00C25C99"/>
  </w:style>
  <w:style w:type="paragraph" w:customStyle="1" w:styleId="F8CE6F72FFD14F328B2E4E07713BF62E">
    <w:name w:val="F8CE6F72FFD14F328B2E4E07713BF62E"/>
    <w:rsid w:val="00C25C99"/>
  </w:style>
  <w:style w:type="paragraph" w:customStyle="1" w:styleId="DCDDD6742F9E4478B967DFDB75A7058E">
    <w:name w:val="DCDDD6742F9E4478B967DFDB75A7058E"/>
    <w:rsid w:val="006037C8"/>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7C8"/>
    <w:rPr>
      <w:color w:val="808080"/>
    </w:rPr>
  </w:style>
  <w:style w:type="paragraph" w:customStyle="1" w:styleId="CC3D0CCE270B4403A1110089EFC6BBE9">
    <w:name w:val="CC3D0CCE270B4403A1110089EFC6BBE9"/>
    <w:rsid w:val="00C25C99"/>
  </w:style>
  <w:style w:type="paragraph" w:customStyle="1" w:styleId="F8CE6F72FFD14F328B2E4E07713BF62E">
    <w:name w:val="F8CE6F72FFD14F328B2E4E07713BF62E"/>
    <w:rsid w:val="00C25C99"/>
  </w:style>
  <w:style w:type="paragraph" w:customStyle="1" w:styleId="DCDDD6742F9E4478B967DFDB75A7058E">
    <w:name w:val="DCDDD6742F9E4478B967DFDB75A7058E"/>
    <w:rsid w:val="006037C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FCA17ABB</Template>
  <TotalTime>1</TotalTime>
  <Pages>3</Pages>
  <Words>899</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Addendum # 1</vt:lpstr>
    </vt:vector>
  </TitlesOfParts>
  <Company>Seattle Housing Authority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1</dc:title>
  <dc:creator>SHA</dc:creator>
  <cp:lastModifiedBy>Antoine, Gregory</cp:lastModifiedBy>
  <cp:revision>2</cp:revision>
  <cp:lastPrinted>2003-08-20T16:33:00Z</cp:lastPrinted>
  <dcterms:created xsi:type="dcterms:W3CDTF">2017-09-19T14:35:00Z</dcterms:created>
  <dcterms:modified xsi:type="dcterms:W3CDTF">2017-09-19T14:35:00Z</dcterms:modified>
</cp:coreProperties>
</file>